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* Matemàtiques.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Aquesta setmana us proposem que feu aquests jeroglífics matemàtics; a veure si els sabeu resoldre.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 finals de setmana us enviarem les solucions.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633413</wp:posOffset>
            </wp:positionH>
            <wp:positionV relativeFrom="paragraph">
              <wp:posOffset>276225</wp:posOffset>
            </wp:positionV>
            <wp:extent cx="4534300" cy="3219450"/>
            <wp:effectExtent b="25400" l="25400" r="25400" t="2540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20085" l="0" r="0" t="10042"/>
                    <a:stretch>
                      <a:fillRect/>
                    </a:stretch>
                  </pic:blipFill>
                  <pic:spPr>
                    <a:xfrm>
                      <a:off x="0" y="0"/>
                      <a:ext cx="4534300" cy="321945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647700</wp:posOffset>
            </wp:positionH>
            <wp:positionV relativeFrom="paragraph">
              <wp:posOffset>171450</wp:posOffset>
            </wp:positionV>
            <wp:extent cx="4531136" cy="4538663"/>
            <wp:effectExtent b="25400" l="25400" r="25400" t="25400"/>
            <wp:wrapSquare wrapText="bothSides" distB="114300" distT="114300" distL="114300" distR="11430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1136" cy="4538663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</w:rPr>
        <w:drawing>
          <wp:inline distB="114300" distT="114300" distL="114300" distR="114300">
            <wp:extent cx="5734050" cy="3517900"/>
            <wp:effectExtent b="25400" l="25400" r="25400" t="254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179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Aquells que us animeu podeu fer també aquest Jeroglífic matemàtic que és una mica més difícil. Animeu-vos! (no és obligatori)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357813" cy="7662918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7813" cy="7662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/>
      </w:pPr>
      <w:r w:rsidDel="00000000" w:rsidR="00000000" w:rsidRPr="00000000">
        <w:rPr>
          <w:rFonts w:ascii="Verdana" w:cs="Verdana" w:eastAsia="Verdana" w:hAnsi="Verdana"/>
          <w:sz w:val="28"/>
          <w:szCs w:val="28"/>
        </w:rPr>
        <w:drawing>
          <wp:inline distB="114300" distT="114300" distL="114300" distR="114300">
            <wp:extent cx="5705475" cy="83058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830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