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18C" w:rsidRDefault="00026491" w:rsidP="00A7062C">
      <w:pPr>
        <w:tabs>
          <w:tab w:val="left" w:pos="8074"/>
        </w:tabs>
        <w:rPr>
          <w:b/>
          <w:color w:val="00B050"/>
          <w:sz w:val="48"/>
          <w:szCs w:val="48"/>
        </w:rPr>
      </w:pPr>
      <w:r w:rsidRPr="00026491">
        <w:rPr>
          <w:b/>
          <w:color w:val="00B050"/>
          <w:sz w:val="48"/>
          <w:szCs w:val="48"/>
        </w:rPr>
        <w:t>ACTIVITAT 3</w:t>
      </w:r>
      <w:r>
        <w:rPr>
          <w:b/>
          <w:color w:val="00B050"/>
          <w:sz w:val="48"/>
          <w:szCs w:val="48"/>
        </w:rPr>
        <w:t>/2</w:t>
      </w:r>
      <w:r w:rsidRPr="00026491">
        <w:rPr>
          <w:b/>
          <w:color w:val="00B050"/>
          <w:sz w:val="48"/>
          <w:szCs w:val="48"/>
        </w:rPr>
        <w:t xml:space="preserve"> CI LA CREACIÓ</w:t>
      </w:r>
      <w:r w:rsidR="00A7062C">
        <w:rPr>
          <w:b/>
          <w:color w:val="00B050"/>
          <w:sz w:val="48"/>
          <w:szCs w:val="48"/>
        </w:rPr>
        <w:t xml:space="preserve">         </w:t>
      </w:r>
    </w:p>
    <w:p w:rsidR="00A0318C" w:rsidRDefault="00A7062C" w:rsidP="00014A1C">
      <w:pPr>
        <w:tabs>
          <w:tab w:val="left" w:pos="10877"/>
        </w:tabs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 xml:space="preserve">                                                                     </w:t>
      </w:r>
      <w:r w:rsidR="00014A1C">
        <w:rPr>
          <w:b/>
          <w:color w:val="00B050"/>
          <w:sz w:val="48"/>
          <w:szCs w:val="48"/>
        </w:rPr>
        <w:t xml:space="preserve">  </w:t>
      </w:r>
      <w:r w:rsidR="00014A1C">
        <w:rPr>
          <w:b/>
          <w:color w:val="00B050"/>
          <w:sz w:val="48"/>
          <w:szCs w:val="48"/>
        </w:rPr>
        <w:tab/>
      </w:r>
    </w:p>
    <w:p w:rsidR="00026491" w:rsidRDefault="00014A1C">
      <w:pPr>
        <w:rPr>
          <w:b/>
          <w:color w:val="00B050"/>
          <w:sz w:val="48"/>
          <w:szCs w:val="48"/>
        </w:rPr>
      </w:pPr>
      <w:r>
        <w:rPr>
          <w:noProof/>
          <w:lang w:val="es-ES" w:eastAsia="es-ES"/>
        </w:rPr>
        <w:drawing>
          <wp:inline distT="0" distB="0" distL="0" distR="0" wp14:anchorId="1A1DA03E" wp14:editId="7D992530">
            <wp:extent cx="1625363" cy="1322433"/>
            <wp:effectExtent l="0" t="0" r="0" b="0"/>
            <wp:docPr id="18" name="Imagen 18" descr="Dios y mundo: creación y evolución | Razones para cr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ios y mundo: creación y evolución | Razones para cre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97" cy="133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11CCA8A8" wp14:editId="736EE342">
            <wp:extent cx="2073728" cy="1161288"/>
            <wp:effectExtent l="0" t="0" r="3175" b="1270"/>
            <wp:docPr id="1" name="Imagen 1" descr="Naturalez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uralez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46" cy="116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114567F3" wp14:editId="2EB198A4">
            <wp:extent cx="1816965" cy="1273538"/>
            <wp:effectExtent l="0" t="0" r="0" b="3175"/>
            <wp:docPr id="3" name="Imagen 3" descr="Fotos creación de la naturaleza libres de regalías | Pxf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s creación de la naturaleza libres de regalías | Pxfu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56" cy="127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96A">
        <w:rPr>
          <w:b/>
          <w:noProof/>
          <w:color w:val="00B050"/>
          <w:sz w:val="48"/>
          <w:szCs w:val="48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-1724</wp:posOffset>
            </wp:positionH>
            <wp:positionV relativeFrom="paragraph">
              <wp:posOffset>3447</wp:posOffset>
            </wp:positionV>
            <wp:extent cx="4800600" cy="3836670"/>
            <wp:effectExtent l="0" t="0" r="0" b="49530"/>
            <wp:wrapTight wrapText="bothSides">
              <wp:wrapPolygon edited="0">
                <wp:start x="8486" y="0"/>
                <wp:lineTo x="8486" y="2681"/>
                <wp:lineTo x="9429" y="3432"/>
                <wp:lineTo x="10629" y="3432"/>
                <wp:lineTo x="10629" y="6864"/>
                <wp:lineTo x="8657" y="7507"/>
                <wp:lineTo x="8486" y="7722"/>
                <wp:lineTo x="8486" y="10189"/>
                <wp:lineTo x="8657" y="10296"/>
                <wp:lineTo x="10629" y="10296"/>
                <wp:lineTo x="10629" y="13728"/>
                <wp:lineTo x="8914" y="14800"/>
                <wp:lineTo x="8486" y="15229"/>
                <wp:lineTo x="8486" y="17160"/>
                <wp:lineTo x="3343" y="18876"/>
                <wp:lineTo x="3343" y="21772"/>
                <wp:lineTo x="18343" y="21772"/>
                <wp:lineTo x="18514" y="19090"/>
                <wp:lineTo x="18171" y="18876"/>
                <wp:lineTo x="16200" y="18876"/>
                <wp:lineTo x="16371" y="18447"/>
                <wp:lineTo x="15600" y="18018"/>
                <wp:lineTo x="13114" y="17160"/>
                <wp:lineTo x="13200" y="15337"/>
                <wp:lineTo x="12686" y="14800"/>
                <wp:lineTo x="11057" y="13728"/>
                <wp:lineTo x="12857" y="13728"/>
                <wp:lineTo x="16029" y="12655"/>
                <wp:lineTo x="16114" y="10939"/>
                <wp:lineTo x="15429" y="10725"/>
                <wp:lineTo x="11057" y="10296"/>
                <wp:lineTo x="12943" y="10296"/>
                <wp:lineTo x="13286" y="10081"/>
                <wp:lineTo x="13286" y="7722"/>
                <wp:lineTo x="12943" y="7507"/>
                <wp:lineTo x="11143" y="6864"/>
                <wp:lineTo x="15686" y="5148"/>
                <wp:lineTo x="15857" y="4075"/>
                <wp:lineTo x="15171" y="3754"/>
                <wp:lineTo x="12171" y="3432"/>
                <wp:lineTo x="13200" y="2574"/>
                <wp:lineTo x="13114" y="0"/>
                <wp:lineTo x="8486" y="0"/>
              </wp:wrapPolygon>
            </wp:wrapTight>
            <wp:docPr id="7" name="Dia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</w:p>
    <w:p w:rsidR="00026491" w:rsidRDefault="00014A1C">
      <w:pPr>
        <w:rPr>
          <w:b/>
          <w:color w:val="00B050"/>
          <w:sz w:val="48"/>
          <w:szCs w:val="48"/>
        </w:rPr>
      </w:pPr>
      <w:r>
        <w:rPr>
          <w:noProof/>
          <w:lang w:val="es-ES" w:eastAsia="es-ES"/>
        </w:rPr>
        <w:drawing>
          <wp:inline distT="0" distB="0" distL="0" distR="0" wp14:anchorId="155CDC52" wp14:editId="267D0404">
            <wp:extent cx="1828800" cy="1222904"/>
            <wp:effectExtent l="0" t="0" r="0" b="0"/>
            <wp:docPr id="20" name="Imagen 20" descr="Encontrar a Dios en las cosas sencillas de la creación | La O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ncontrar a Dios en las cosas sencillas de la creación | La Oració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24" cy="122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0C15AA71" wp14:editId="36386FC4">
            <wp:extent cx="2511080" cy="1570355"/>
            <wp:effectExtent l="0" t="0" r="3810" b="0"/>
            <wp:docPr id="29" name="Imagen 29" descr="Corpus Christi: La Eucaristía, transformación de toda la cre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rpus Christi: La Eucaristía, transformación de toda la creación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82" cy="158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0124066F" wp14:editId="5E1770EB">
            <wp:extent cx="2822052" cy="1198517"/>
            <wp:effectExtent l="0" t="0" r="0" b="1905"/>
            <wp:docPr id="22" name="Imagen 22" descr="La Providencia y el Gobierno de Dios. | Razones para cr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 Providencia y el Gobierno de Dios. | Razones para cre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73" cy="120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1C" w:rsidRPr="00BE67FB" w:rsidRDefault="005B146B">
      <w:pPr>
        <w:rPr>
          <w:b/>
          <w:color w:val="538135" w:themeColor="accent6" w:themeShade="BF"/>
          <w:sz w:val="72"/>
          <w:szCs w:val="72"/>
        </w:rPr>
      </w:pPr>
      <w:r w:rsidRPr="00BE67FB">
        <w:rPr>
          <w:b/>
          <w:color w:val="538135" w:themeColor="accent6" w:themeShade="BF"/>
          <w:sz w:val="72"/>
          <w:szCs w:val="72"/>
        </w:rPr>
        <w:lastRenderedPageBreak/>
        <w:t>CUIDEM LA CREACIÓ</w:t>
      </w:r>
    </w:p>
    <w:p w:rsidR="005B146B" w:rsidRDefault="005E2D85">
      <w:pPr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>Les persones donen gràcies a Déu pe</w:t>
      </w:r>
      <w:r w:rsidR="005A0D94">
        <w:rPr>
          <w:b/>
          <w:color w:val="00B050"/>
          <w:sz w:val="48"/>
          <w:szCs w:val="48"/>
        </w:rPr>
        <w:t>rquè la Creació és bonica. Donen</w:t>
      </w:r>
      <w:r>
        <w:rPr>
          <w:b/>
          <w:color w:val="00B050"/>
          <w:sz w:val="48"/>
          <w:szCs w:val="48"/>
        </w:rPr>
        <w:t xml:space="preserve"> gràcies a Déu per l’aire, l’aigua, el sol, les plantes i els animals, perquè ens ajuden a viure. Temin la missió de col·laborar amb la Creació cuidant-la</w:t>
      </w:r>
      <w:r w:rsidR="00197114">
        <w:rPr>
          <w:b/>
          <w:color w:val="00B050"/>
          <w:sz w:val="48"/>
          <w:szCs w:val="48"/>
        </w:rPr>
        <w:t xml:space="preserve"> amb amor i respecte, fent servir les nostres capacitats, com la intel·ligència </w:t>
      </w:r>
    </w:p>
    <w:p w:rsidR="00BE67FB" w:rsidRDefault="00BE67FB">
      <w:pPr>
        <w:rPr>
          <w:b/>
          <w:color w:val="00B050"/>
          <w:sz w:val="96"/>
          <w:szCs w:val="96"/>
        </w:rPr>
      </w:pPr>
      <w:r>
        <w:rPr>
          <w:b/>
          <w:color w:val="00B050"/>
          <w:sz w:val="96"/>
          <w:szCs w:val="96"/>
        </w:rPr>
        <w:t>RECICLEM</w:t>
      </w:r>
    </w:p>
    <w:p w:rsidR="009533BC" w:rsidRDefault="007E0001">
      <w:pPr>
        <w:rPr>
          <w:b/>
          <w:color w:val="00B050"/>
          <w:sz w:val="48"/>
          <w:szCs w:val="48"/>
        </w:rPr>
      </w:pPr>
      <w:r>
        <w:rPr>
          <w:noProof/>
          <w:lang w:val="es-ES" w:eastAsia="es-ES"/>
        </w:rPr>
        <w:drawing>
          <wp:inline distT="0" distB="0" distL="0" distR="0" wp14:anchorId="36F8AF65" wp14:editId="7D6D75D4">
            <wp:extent cx="2219325" cy="1400619"/>
            <wp:effectExtent l="0" t="0" r="0" b="9525"/>
            <wp:docPr id="5" name="Imagen 5" descr="Segons l'Agència de Residus de Catalunya, Pineda va generar 18.0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gons l'Agència de Residus de Catalunya, Pineda va generar 18.000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061" cy="141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234EB3A8" wp14:editId="1D4EEEED">
            <wp:extent cx="2200275" cy="1156920"/>
            <wp:effectExtent l="0" t="0" r="0" b="5715"/>
            <wp:docPr id="2" name="Imagen 2" descr="Reciclar y separar bien: ¿Qué va en cada contenedo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iclar y separar bien: ¿Qué va en cada contenedor?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34" cy="118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26712CEA" wp14:editId="5ED4DADB">
            <wp:extent cx="2343150" cy="1142286"/>
            <wp:effectExtent l="0" t="0" r="0" b="0"/>
            <wp:docPr id="9" name="Imagen 9" descr="RECICLATGE | BON PRO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CICLATGE | BON PROFI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63" cy="115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429136DE" wp14:editId="57F2CAB9">
            <wp:extent cx="1533058" cy="1352157"/>
            <wp:effectExtent l="0" t="0" r="0" b="635"/>
            <wp:docPr id="6" name="Imagen 6" descr="http://www.elseisdoble.com/uploads/image/FOTOS%20ENTRE%20TEXTOS%20NOTICIAS%202015/20151117%20Novembre%20mes%20del%20reciclatge%20en%20Alzicoop%20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lseisdoble.com/uploads/image/FOTOS%20ENTRE%20TEXTOS%20NOTICIAS%202015/20151117%20Novembre%20mes%20del%20reciclatge%20en%20Alzicoop%20F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5337" cy="136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318" w:rsidRPr="00570318" w:rsidRDefault="00380732">
      <w:pPr>
        <w:rPr>
          <w:b/>
          <w:color w:val="00B050"/>
          <w:sz w:val="48"/>
          <w:szCs w:val="48"/>
        </w:rPr>
      </w:pPr>
      <w:r>
        <w:rPr>
          <w:b/>
          <w:color w:val="00B050"/>
          <w:sz w:val="96"/>
          <w:szCs w:val="96"/>
        </w:rPr>
        <w:lastRenderedPageBreak/>
        <w:t>REDUIM</w:t>
      </w:r>
    </w:p>
    <w:p w:rsidR="00FB58F1" w:rsidRDefault="00570318">
      <w:pPr>
        <w:rPr>
          <w:b/>
          <w:color w:val="00B050"/>
          <w:sz w:val="48"/>
          <w:szCs w:val="48"/>
        </w:rPr>
      </w:pPr>
      <w:r>
        <w:rPr>
          <w:noProof/>
          <w:lang w:val="es-ES" w:eastAsia="es-ES"/>
        </w:rPr>
        <w:drawing>
          <wp:inline distT="0" distB="0" distL="0" distR="0" wp14:anchorId="30978A7C" wp14:editId="40A882E0">
            <wp:extent cx="1546013" cy="1159510"/>
            <wp:effectExtent l="0" t="0" r="0" b="2540"/>
            <wp:docPr id="32" name="Imagen 32" descr="Reduir, Reciclar I Reutilit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duir, Reciclar I Reutilitza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888" cy="11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2486CC69" wp14:editId="625C8EFE">
            <wp:extent cx="1808256" cy="1357608"/>
            <wp:effectExtent l="0" t="0" r="1905" b="0"/>
            <wp:docPr id="33" name="Imagen 33" descr="Que volen dir les tres er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Que volen dir les tres err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80" cy="137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29DBDFE" wp14:editId="588EA1CC">
            <wp:extent cx="1885950" cy="1414463"/>
            <wp:effectExtent l="0" t="0" r="0" b="0"/>
            <wp:docPr id="34" name="Imagen 34" descr="Reciclat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ciclat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67" cy="141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6BD">
        <w:rPr>
          <w:noProof/>
          <w:lang w:val="es-ES" w:eastAsia="es-ES"/>
        </w:rPr>
        <w:drawing>
          <wp:inline distT="0" distB="0" distL="0" distR="0" wp14:anchorId="6939FC24" wp14:editId="708AE5E4">
            <wp:extent cx="1838299" cy="1222275"/>
            <wp:effectExtent l="0" t="0" r="0" b="0"/>
            <wp:docPr id="39" name="Imagen 39" descr="Océano Pacífico: el basurero mas grande del mundo – Ber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Océano Pacífico: el basurero mas grande del mundo – Bernatur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3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6BD">
        <w:rPr>
          <w:noProof/>
          <w:lang w:val="es-ES" w:eastAsia="es-ES"/>
        </w:rPr>
        <w:drawing>
          <wp:inline distT="0" distB="0" distL="0" distR="0" wp14:anchorId="5E7252ED" wp14:editId="62E4362C">
            <wp:extent cx="1552575" cy="1183868"/>
            <wp:effectExtent l="0" t="0" r="0" b="0"/>
            <wp:docPr id="28" name="Imagen 28" descr="EL mar : el basurero del mundo / Grandes enigmas y misterios d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L mar : el basurero del mundo / Grandes enigmas y misterios del mund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95" cy="120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32" w:rsidRDefault="00380732">
      <w:pPr>
        <w:rPr>
          <w:b/>
          <w:color w:val="00B050"/>
          <w:sz w:val="48"/>
          <w:szCs w:val="48"/>
        </w:rPr>
      </w:pPr>
    </w:p>
    <w:p w:rsidR="00380732" w:rsidRDefault="00380732">
      <w:pPr>
        <w:rPr>
          <w:b/>
          <w:color w:val="00B050"/>
          <w:sz w:val="96"/>
          <w:szCs w:val="96"/>
        </w:rPr>
      </w:pPr>
      <w:r>
        <w:rPr>
          <w:b/>
          <w:color w:val="00B050"/>
          <w:sz w:val="96"/>
          <w:szCs w:val="96"/>
        </w:rPr>
        <w:t>REUTILITZEM</w:t>
      </w:r>
    </w:p>
    <w:p w:rsidR="00380732" w:rsidRPr="00380732" w:rsidRDefault="009533BC">
      <w:pPr>
        <w:rPr>
          <w:b/>
          <w:color w:val="00B050"/>
          <w:sz w:val="48"/>
          <w:szCs w:val="48"/>
        </w:rPr>
      </w:pPr>
      <w:r>
        <w:rPr>
          <w:noProof/>
          <w:lang w:val="es-ES" w:eastAsia="es-ES"/>
        </w:rPr>
        <w:drawing>
          <wp:inline distT="0" distB="0" distL="0" distR="0" wp14:anchorId="404C22B8" wp14:editId="43DCC602">
            <wp:extent cx="1625992" cy="1058927"/>
            <wp:effectExtent l="0" t="0" r="0" b="8255"/>
            <wp:docPr id="38" name="Imagen 38" descr="Reutilizar - ¿Qué es? Significado y Ejemplos de Reutili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eutilizar - ¿Qué es? Significado y Ejemplos de Reutiliza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4061" cy="107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7D440331" wp14:editId="353B5A40">
            <wp:extent cx="1409700" cy="1055915"/>
            <wp:effectExtent l="0" t="0" r="0" b="0"/>
            <wp:docPr id="42" name="Imagen 42" descr="Cómo reutilizar botellas de plás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ómo reutilizar botellas de plástic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92" cy="107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352FBE96" wp14:editId="03AF4A60">
            <wp:extent cx="1517853" cy="1024255"/>
            <wp:effectExtent l="0" t="0" r="6350" b="4445"/>
            <wp:docPr id="43" name="Imagen 43" descr="Cómo reciclar y reutilizar | Wellin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ómo reciclar y reutilizar | Wellinda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248" cy="103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1AF440F6" wp14:editId="276CF051">
            <wp:extent cx="1782518" cy="1002665"/>
            <wp:effectExtent l="0" t="0" r="8255" b="6985"/>
            <wp:docPr id="44" name="Imagen 44" descr="33 MANERAS DE REUTILIZAR ARTÍCULOS DE PLÁSTIC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3 MANERAS DE REUTILIZAR ARTÍCULOS DE PLÁSTICO - YouTub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17" cy="101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49B1A4FB" wp14:editId="3F130E05">
            <wp:extent cx="2342777" cy="1016000"/>
            <wp:effectExtent l="0" t="0" r="635" b="0"/>
            <wp:docPr id="49" name="Imagen 49" descr="neumaticosusados2 - Orientación Andújar - Recursos Educ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neumaticosusados2 - Orientación Andújar - Recursos Educativo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16" cy="103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32" w:rsidRPr="007E0001" w:rsidRDefault="00380732">
      <w:pPr>
        <w:rPr>
          <w:b/>
          <w:color w:val="00B050"/>
          <w:sz w:val="48"/>
          <w:szCs w:val="48"/>
        </w:rPr>
      </w:pPr>
    </w:p>
    <w:p w:rsidR="00BE67FB" w:rsidRDefault="000C7D65">
      <w:pPr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lastRenderedPageBreak/>
        <w:t>ESTALVIAR ES MOLT IMPORTANT PER CUIDAR LA NATURA...</w:t>
      </w:r>
    </w:p>
    <w:p w:rsidR="000C7D65" w:rsidRPr="00BE67FB" w:rsidRDefault="000C7D65">
      <w:pPr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>I  HI HAN MOLTES COSES QUE PODEM FER CADA DIA...</w:t>
      </w:r>
    </w:p>
    <w:p w:rsidR="00BE67FB" w:rsidRDefault="000C7D65">
      <w:pPr>
        <w:rPr>
          <w:noProof/>
          <w:lang w:val="es-ES" w:eastAsia="es-ES"/>
        </w:rPr>
      </w:pPr>
      <w:r>
        <w:rPr>
          <w:noProof/>
          <w:lang w:val="es-ES" w:eastAsia="es-ES"/>
        </w:rPr>
        <w:t xml:space="preserve">                          </w:t>
      </w:r>
      <w:r>
        <w:rPr>
          <w:noProof/>
          <w:lang w:val="es-ES" w:eastAsia="es-ES"/>
        </w:rPr>
        <w:drawing>
          <wp:inline distT="0" distB="0" distL="0" distR="0" wp14:anchorId="6D7C954A" wp14:editId="5F782E7E">
            <wp:extent cx="2634924" cy="3724275"/>
            <wp:effectExtent l="0" t="0" r="0" b="0"/>
            <wp:docPr id="35" name="Imagen 35" descr="CRAI Verd. Compromís amb el medi ambient | Centre de Recursos p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RAI Verd. Compromís amb el medi ambient | Centre de Recursos per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46" cy="373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2997D3F8" wp14:editId="40AB93A1">
            <wp:extent cx="4422616" cy="3538093"/>
            <wp:effectExtent l="0" t="0" r="0" b="5715"/>
            <wp:docPr id="27" name="Imagen 27" descr="TOT SUMA … | El bloc del voluntariat de SETEM Catalu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OT SUMA … | El bloc del voluntariat de SETEM Cataluny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731" cy="3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D65" w:rsidRDefault="000C7D65">
      <w:pPr>
        <w:rPr>
          <w:noProof/>
          <w:lang w:val="es-ES" w:eastAsia="es-ES"/>
        </w:rPr>
      </w:pPr>
    </w:p>
    <w:p w:rsidR="000C7D65" w:rsidRDefault="000C7D65">
      <w:pPr>
        <w:rPr>
          <w:noProof/>
          <w:lang w:val="es-ES" w:eastAsia="es-ES"/>
        </w:rPr>
      </w:pPr>
    </w:p>
    <w:p w:rsidR="000C7D65" w:rsidRDefault="000C7D65">
      <w:pPr>
        <w:rPr>
          <w:noProof/>
          <w:lang w:val="es-ES" w:eastAsia="es-ES"/>
        </w:rPr>
      </w:pPr>
    </w:p>
    <w:p w:rsidR="000C7D65" w:rsidRDefault="000C7D65">
      <w:pPr>
        <w:rPr>
          <w:b/>
          <w:color w:val="00B050"/>
          <w:sz w:val="48"/>
          <w:szCs w:val="48"/>
        </w:rPr>
      </w:pPr>
      <w:r>
        <w:rPr>
          <w:noProof/>
          <w:lang w:val="es-ES" w:eastAsia="es-ES"/>
        </w:rPr>
        <w:drawing>
          <wp:inline distT="0" distB="0" distL="0" distR="0" wp14:anchorId="3707705D" wp14:editId="336E798D">
            <wp:extent cx="2276475" cy="1064035"/>
            <wp:effectExtent l="0" t="0" r="0" b="3175"/>
            <wp:docPr id="30" name="Imagen 30" descr="Resultat d'imatges de reduir reutilitzar reciclar | Recicl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sultat d'imatges de reduir reutilitzar reciclar | Reciclar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81" cy="107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096401AA" wp14:editId="5CA08D14">
            <wp:extent cx="1223391" cy="1609725"/>
            <wp:effectExtent l="0" t="0" r="0" b="0"/>
            <wp:docPr id="21" name="Imagen 21" descr="Estalviar ai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stalviar aigu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134" cy="161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1EE4B85" wp14:editId="0DD422F5">
            <wp:extent cx="1383665" cy="1037749"/>
            <wp:effectExtent l="0" t="0" r="6985" b="0"/>
            <wp:docPr id="13" name="Imagen 13" descr="Consejos para ahorrar agua en tu hogar - api.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sejos para ahorrar agua en tu hogar - api.ca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79" cy="10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7DDBEE12" wp14:editId="79491675">
            <wp:extent cx="1314450" cy="1021686"/>
            <wp:effectExtent l="0" t="0" r="0" b="7620"/>
            <wp:docPr id="16" name="Imagen 16" descr="Detalle | FIATC Assegura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talle | FIATC Assegurance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487" cy="104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23505D5F" wp14:editId="5D1AD2FC">
            <wp:extent cx="1819275" cy="1015308"/>
            <wp:effectExtent l="0" t="0" r="0" b="0"/>
            <wp:docPr id="23" name="Imagen 23" descr="Estalviar energia a casa | Domus Grup, Immobiliària Besal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stalviar energia a casa | Domus Grup, Immobiliària Besalú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87" cy="104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D65" w:rsidRDefault="001C1996">
      <w:pPr>
        <w:rPr>
          <w:b/>
          <w:color w:val="00B050"/>
          <w:sz w:val="48"/>
          <w:szCs w:val="48"/>
        </w:rPr>
      </w:pPr>
      <w:r>
        <w:rPr>
          <w:noProof/>
          <w:lang w:val="es-ES" w:eastAsia="es-ES"/>
        </w:rPr>
        <w:drawing>
          <wp:inline distT="0" distB="0" distL="0" distR="0" wp14:anchorId="7DF6D179" wp14:editId="00CF0F63">
            <wp:extent cx="2383495" cy="3371850"/>
            <wp:effectExtent l="0" t="0" r="0" b="0"/>
            <wp:docPr id="10" name="Imagen 10" descr="Campanya per a l'estalvi d'aigua - MÉS per Mallo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mpanya per a l'estalvi d'aigua - MÉS per Mallorc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9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437C747F" wp14:editId="188E15CA">
            <wp:extent cx="2853288" cy="2132330"/>
            <wp:effectExtent l="0" t="0" r="4445" b="1270"/>
            <wp:docPr id="36" name="Imagen 36" descr="Conferència: Reduir, Reciclar i Reutili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nferència: Reduir, Reciclar i Reutilit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92" cy="217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2292C445" wp14:editId="738048A8">
            <wp:extent cx="1800225" cy="1351580"/>
            <wp:effectExtent l="0" t="0" r="0" b="1270"/>
            <wp:docPr id="11" name="Imagen 11" descr="Com estalviar energia eléct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m estalviar energia eléctric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94" cy="136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996" w:rsidRDefault="001C1996">
      <w:pPr>
        <w:rPr>
          <w:b/>
          <w:color w:val="00B050"/>
          <w:sz w:val="48"/>
          <w:szCs w:val="48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657518A" wp14:editId="3EE008AE">
            <wp:extent cx="1533525" cy="1533525"/>
            <wp:effectExtent l="0" t="0" r="9525" b="9525"/>
            <wp:docPr id="58" name="Imagen 58" descr="ECO-RECICLAJE: 25 nuevas ideas para transformar desechos en al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CO-RECICLAJE: 25 nuevas ideas para transformar desechos en algo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0090F1CC" wp14:editId="5398BF1A">
            <wp:extent cx="2299605" cy="1536065"/>
            <wp:effectExtent l="0" t="0" r="5715" b="6985"/>
            <wp:docPr id="53" name="Imagen 53" descr="Reutilizar - Lanzaroterecicla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eutilizar - Lanzaroterecicla.ne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82" cy="155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38A4FDD5" wp14:editId="2CAAA348">
            <wp:extent cx="2118437" cy="1531573"/>
            <wp:effectExtent l="0" t="0" r="0" b="0"/>
            <wp:docPr id="60" name="Imagen 60" descr="Increíbles ideas para reutilizar botellas de plástico en tu jard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ncreíbles ideas para reutilizar botellas de plástico en tu jardín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46" cy="157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440A517" wp14:editId="1F0A3E8C">
            <wp:extent cx="2723727" cy="1532096"/>
            <wp:effectExtent l="0" t="0" r="635" b="0"/>
            <wp:docPr id="51" name="Imagen 51" descr="23 NUEVAS MANERAS DE REUTILIZAR COSAS VIEJA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3 NUEVAS MANERAS DE REUTILIZAR COSAS VIEJAS - YouTub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91" cy="154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CDD" w:rsidRDefault="00C27CDD">
      <w:pPr>
        <w:rPr>
          <w:b/>
          <w:color w:val="00B050"/>
          <w:sz w:val="48"/>
          <w:szCs w:val="48"/>
        </w:rPr>
      </w:pPr>
      <w:r>
        <w:rPr>
          <w:noProof/>
          <w:lang w:val="es-ES" w:eastAsia="es-ES"/>
        </w:rPr>
        <w:drawing>
          <wp:inline distT="0" distB="0" distL="0" distR="0" wp14:anchorId="662A3F6F" wp14:editId="7DD0836D">
            <wp:extent cx="2202874" cy="1346200"/>
            <wp:effectExtent l="0" t="0" r="6985" b="6350"/>
            <wp:docPr id="63" name="Imagen 63" descr="5 ideas para reutilizar botellas de plástico — Mejor con Sal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 ideas para reutilizar botellas de plástico — Mejor con Salu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838" cy="136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3983494D" wp14:editId="7C9FE85C">
            <wp:extent cx="942975" cy="1430597"/>
            <wp:effectExtent l="0" t="0" r="0" b="0"/>
            <wp:docPr id="66" name="Imagen 66" descr="40 Maneras Geniales De Reciclar Botellas De Vid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40 Maneras Geniales De Reciclar Botellas De Vidrio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7" cy="144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0BDFDB5C" wp14:editId="25EF0EE6">
            <wp:extent cx="2105025" cy="1419783"/>
            <wp:effectExtent l="0" t="0" r="0" b="9525"/>
            <wp:docPr id="71" name="Imagen 71" descr="Minipisos II : el apartamento de Holly Golightly | Sisters and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inipisos II : el apartamento de Holly Golightly | Sisters and the ..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67" cy="142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075F6BE0" wp14:editId="72BA1769">
            <wp:extent cx="1600928" cy="1312761"/>
            <wp:effectExtent l="0" t="0" r="0" b="1905"/>
            <wp:docPr id="67" name="Imagen 67" descr="Diez cosas simples de la casa que puedes reutili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iez cosas simples de la casa que puedes reutilizar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49" cy="132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6BD">
        <w:rPr>
          <w:noProof/>
          <w:lang w:val="es-ES" w:eastAsia="es-ES"/>
        </w:rPr>
        <w:drawing>
          <wp:inline distT="0" distB="0" distL="0" distR="0" wp14:anchorId="48EED66A" wp14:editId="0DA48C09">
            <wp:extent cx="1358376" cy="1361780"/>
            <wp:effectExtent l="0" t="0" r="0" b="0"/>
            <wp:docPr id="55" name="Imagen 55" descr="OLIMPIADAS LONDRES 2012. RECICLAR-REUTILIZAR MATERIAL DEPORTIV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OLIMPIADAS LONDRES 2012. RECICLAR-REUTILIZAR MATERIAL DEPORTIVO DE ..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119" cy="13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996" w:rsidRDefault="00C27CDD">
      <w:pPr>
        <w:rPr>
          <w:b/>
          <w:color w:val="00B050"/>
          <w:sz w:val="48"/>
          <w:szCs w:val="48"/>
        </w:rPr>
      </w:pPr>
      <w:r>
        <w:rPr>
          <w:noProof/>
          <w:lang w:val="es-ES" w:eastAsia="es-ES"/>
        </w:rPr>
        <w:drawing>
          <wp:inline distT="0" distB="0" distL="0" distR="0" wp14:anchorId="54B55544" wp14:editId="4B94F7C1">
            <wp:extent cx="2085023" cy="1390015"/>
            <wp:effectExtent l="0" t="0" r="0" b="635"/>
            <wp:docPr id="46" name="Imagen 46" descr="Qué es reutilizar? - Parques Alegres I.A.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Qué es reutilizar? - Parques Alegres I.A.P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336" cy="139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2FCAB270" wp14:editId="0E2C5200">
            <wp:extent cx="3446463" cy="1378585"/>
            <wp:effectExtent l="0" t="0" r="1905" b="0"/>
            <wp:docPr id="69" name="Imagen 69" descr="Reutilizar ordenadores es mucho más eficiente que reciclar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eutilizar ordenadores es mucho más eficiente que reciclarlo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47" cy="138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10DC110B" wp14:editId="658683D9">
            <wp:extent cx="2453430" cy="1356823"/>
            <wp:effectExtent l="0" t="0" r="4445" b="0"/>
            <wp:docPr id="70" name="Imagen 70" descr="Basura electrónica, un problema fuera de 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Basura electrónica, un problema fuera de control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66" cy="138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37" w:rsidRDefault="00E23A37">
      <w:pPr>
        <w:rPr>
          <w:b/>
          <w:color w:val="00B050"/>
          <w:sz w:val="48"/>
          <w:szCs w:val="48"/>
        </w:rPr>
      </w:pPr>
    </w:p>
    <w:p w:rsidR="00E23A37" w:rsidRDefault="00E23A37">
      <w:pPr>
        <w:rPr>
          <w:b/>
          <w:color w:val="00B050"/>
          <w:sz w:val="48"/>
          <w:szCs w:val="48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564B71B" wp14:editId="43D1655E">
            <wp:extent cx="1609725" cy="1361559"/>
            <wp:effectExtent l="0" t="0" r="0" b="0"/>
            <wp:docPr id="61" name="Imagen 61" descr="Cómo reutilizar huev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ómo reutilizar hueveras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06" cy="13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4558B6F6" wp14:editId="776FCA7D">
            <wp:extent cx="2265122" cy="1356360"/>
            <wp:effectExtent l="0" t="0" r="1905" b="0"/>
            <wp:docPr id="74" name="Imagen 74" descr="Reutilizar balones como maceteros - Bricoman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Reutilizar balones como maceteros - Bricomaní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2379" cy="137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8FEE082" wp14:editId="14F7CE18">
            <wp:extent cx="2053115" cy="1337945"/>
            <wp:effectExtent l="0" t="0" r="4445" b="0"/>
            <wp:docPr id="76" name="Imagen 76" descr="37 ideas para reutilizar los cacharros de cocina que no utili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37 ideas para reutilizar los cacharros de cocina que no utiliza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089" cy="135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7423E629" wp14:editId="20419700">
            <wp:extent cx="1758526" cy="1318895"/>
            <wp:effectExtent l="0" t="0" r="0" b="0"/>
            <wp:docPr id="78" name="Imagen 78" descr="20 GRANDES Y NUEVAS MANERAS DE REUTILIZAR TU VIEJA ROP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20 GRANDES Y NUEVAS MANERAS DE REUTILIZAR TU VIEJA ROPA - YouTub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71" cy="132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37" w:rsidRDefault="00E23A37">
      <w:pPr>
        <w:rPr>
          <w:b/>
          <w:color w:val="00B050"/>
          <w:sz w:val="48"/>
          <w:szCs w:val="48"/>
        </w:rPr>
      </w:pPr>
    </w:p>
    <w:p w:rsidR="00E23A37" w:rsidRDefault="00E23A37">
      <w:pPr>
        <w:rPr>
          <w:b/>
          <w:color w:val="00B050"/>
          <w:sz w:val="48"/>
          <w:szCs w:val="48"/>
        </w:rPr>
      </w:pPr>
      <w:r>
        <w:rPr>
          <w:noProof/>
          <w:lang w:val="es-ES" w:eastAsia="es-ES"/>
        </w:rPr>
        <w:drawing>
          <wp:inline distT="0" distB="0" distL="0" distR="0" wp14:anchorId="4032C70D" wp14:editId="770B19BB">
            <wp:extent cx="1295400" cy="1295400"/>
            <wp:effectExtent l="0" t="0" r="0" b="0"/>
            <wp:docPr id="79" name="Imagen 79" descr="10 ideas para reciclar ropa antigua y darle un nuevo u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10 ideas para reciclar ropa antigua y darle un nuevo uso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79C0ECD9" wp14:editId="794B4CCB">
            <wp:extent cx="1323975" cy="1288669"/>
            <wp:effectExtent l="0" t="0" r="0" b="6985"/>
            <wp:docPr id="73" name="Imagen 73" descr="30 ideas creativas de reutilizar o reciclar viejas cajas de made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30 ideas creativas de reutilizar o reciclar viejas cajas de madera ..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153" cy="130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5F25273D" wp14:editId="2F5F2AB9">
            <wp:extent cx="1095375" cy="1264130"/>
            <wp:effectExtent l="0" t="0" r="0" b="0"/>
            <wp:docPr id="80" name="Imagen 80" descr="Reuso de prendas: tranformaciones | Mezclilla y encaje, Bols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Reuso de prendas: tranformaciones | Mezclilla y encaje, Bolsos de ..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67" cy="127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03460773" wp14:editId="30987E9A">
            <wp:extent cx="1889385" cy="1257300"/>
            <wp:effectExtent l="0" t="0" r="0" b="0"/>
            <wp:docPr id="62" name="Imagen 62" descr="Reutilizar envases | Noticias | Noti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Reutilizar envases | Noticias | Noticias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85" cy="12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37" w:rsidRDefault="00E23A37">
      <w:pPr>
        <w:rPr>
          <w:b/>
          <w:color w:val="00B050"/>
          <w:sz w:val="48"/>
          <w:szCs w:val="48"/>
        </w:rPr>
      </w:pPr>
    </w:p>
    <w:p w:rsidR="00F96581" w:rsidRDefault="00F96581">
      <w:pPr>
        <w:rPr>
          <w:b/>
          <w:color w:val="00B050"/>
          <w:sz w:val="48"/>
          <w:szCs w:val="48"/>
        </w:rPr>
      </w:pPr>
    </w:p>
    <w:p w:rsidR="00F96581" w:rsidRDefault="00F96581">
      <w:pPr>
        <w:rPr>
          <w:b/>
          <w:color w:val="00B050"/>
          <w:sz w:val="48"/>
          <w:szCs w:val="48"/>
        </w:rPr>
      </w:pPr>
    </w:p>
    <w:p w:rsidR="00F96581" w:rsidRDefault="00F96581">
      <w:pPr>
        <w:rPr>
          <w:b/>
          <w:color w:val="00B050"/>
          <w:sz w:val="48"/>
          <w:szCs w:val="48"/>
        </w:rPr>
      </w:pPr>
    </w:p>
    <w:p w:rsidR="003C0741" w:rsidRDefault="003C0741">
      <w:pPr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lastRenderedPageBreak/>
        <w:t>Els cristians creuen que Déu ens ha regalat la natura</w:t>
      </w:r>
      <w:r w:rsidR="00F96581">
        <w:rPr>
          <w:b/>
          <w:color w:val="00B050"/>
          <w:sz w:val="48"/>
          <w:szCs w:val="48"/>
        </w:rPr>
        <w:t xml:space="preserve"> </w:t>
      </w:r>
    </w:p>
    <w:p w:rsidR="00F96581" w:rsidRDefault="00F96581">
      <w:pPr>
        <w:rPr>
          <w:b/>
          <w:color w:val="00B050"/>
          <w:sz w:val="48"/>
          <w:szCs w:val="48"/>
        </w:rPr>
      </w:pPr>
      <w:r>
        <w:rPr>
          <w:noProof/>
          <w:lang w:val="es-ES" w:eastAsia="es-ES"/>
        </w:rPr>
        <w:drawing>
          <wp:inline distT="0" distB="0" distL="0" distR="0" wp14:anchorId="443AB460" wp14:editId="1B26A570">
            <wp:extent cx="876300" cy="1118068"/>
            <wp:effectExtent l="0" t="0" r="0" b="6350"/>
            <wp:docPr id="14" name="Imagen 14" descr="hình ảnh : chim, Chim biển, Mòng biển, Mỏ, Động vật, Động vật có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ình ảnh : chim, Chim biển, Mòng biển, Mỏ, Động vật, Động vật có ..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815" cy="11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2B19987" wp14:editId="525BB3D9">
            <wp:extent cx="1447800" cy="1083520"/>
            <wp:effectExtent l="0" t="0" r="0" b="2540"/>
            <wp:docPr id="15" name="Imagen 15" descr="Amando y Conservando la naturaleza, creación de Dios - Inic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mando y Conservando la naturaleza, creación de Dios - Inicio ..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44" cy="108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3B6F5C9" wp14:editId="7D0013DB">
            <wp:extent cx="2091689" cy="1045845"/>
            <wp:effectExtent l="0" t="0" r="4445" b="1905"/>
            <wp:docPr id="17" name="Imagen 17" descr="Discover The Beauty Of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iscover The Beauty Of China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52" cy="106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7B289320" wp14:editId="5EA1263D">
            <wp:extent cx="1371600" cy="1054778"/>
            <wp:effectExtent l="0" t="0" r="0" b="0"/>
            <wp:docPr id="19" name="Imagen 19" descr="Sí Se Puede! solicita la creación de un Observatorio de Bienest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í Se Puede! solicita la creación de un Observatorio de Bienestar ..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276" cy="106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5BFBC7C4" wp14:editId="652B9DD1">
            <wp:extent cx="1657308" cy="1103630"/>
            <wp:effectExtent l="0" t="0" r="635" b="1270"/>
            <wp:docPr id="48" name="Imagen 48" descr="Jirafas están desapareciendo - ¡Al chil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irafas están desapareciendo - ¡Al chile!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162" cy="111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9F4">
        <w:rPr>
          <w:noProof/>
          <w:lang w:val="es-ES" w:eastAsia="es-ES"/>
        </w:rPr>
        <w:drawing>
          <wp:inline distT="0" distB="0" distL="0" distR="0" wp14:anchorId="41D81997" wp14:editId="1A5A7E77">
            <wp:extent cx="1443414" cy="965200"/>
            <wp:effectExtent l="0" t="0" r="4445" b="6350"/>
            <wp:docPr id="24" name="Imagen 24" descr="Encontrar a Dios en las cosas sencillas de la creación | La O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ncontrar a Dios en las cosas sencillas de la creación | La Oració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03" cy="9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9F4">
        <w:rPr>
          <w:noProof/>
          <w:lang w:val="es-ES" w:eastAsia="es-ES"/>
        </w:rPr>
        <w:drawing>
          <wp:inline distT="0" distB="0" distL="0" distR="0" wp14:anchorId="10CC978B" wp14:editId="13DE56FD">
            <wp:extent cx="1390650" cy="920770"/>
            <wp:effectExtent l="0" t="0" r="0" b="0"/>
            <wp:docPr id="25" name="Imagen 25" descr="As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sini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718" cy="94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9F4">
        <w:rPr>
          <w:noProof/>
          <w:lang w:val="es-ES" w:eastAsia="es-ES"/>
        </w:rPr>
        <w:drawing>
          <wp:inline distT="0" distB="0" distL="0" distR="0" wp14:anchorId="26609206" wp14:editId="61CEAFF1">
            <wp:extent cx="1196976" cy="897732"/>
            <wp:effectExtent l="0" t="0" r="3175" b="0"/>
            <wp:docPr id="26" name="Imagen 26" descr="Bienestar animal en las granjas y legislación aplicable – Abogací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enestar animal en las granjas y legislación aplicable – Abogacía ...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993" cy="91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9F4">
        <w:rPr>
          <w:noProof/>
          <w:lang w:val="es-ES" w:eastAsia="es-ES"/>
        </w:rPr>
        <w:drawing>
          <wp:inline distT="0" distB="0" distL="0" distR="0" wp14:anchorId="6F8BB431" wp14:editId="5D8C9CFB">
            <wp:extent cx="1358714" cy="898844"/>
            <wp:effectExtent l="0" t="0" r="0" b="0"/>
            <wp:docPr id="57" name="Imagen 57" descr="Seis hechos sorprendentes de la inteligencia de los animal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is hechos sorprendentes de la inteligencia de los animales de ...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446" cy="91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9F4">
        <w:rPr>
          <w:noProof/>
          <w:lang w:val="es-ES" w:eastAsia="es-ES"/>
        </w:rPr>
        <w:drawing>
          <wp:inline distT="0" distB="0" distL="0" distR="0" wp14:anchorId="367D6591" wp14:editId="03AE37F5">
            <wp:extent cx="1162289" cy="771525"/>
            <wp:effectExtent l="0" t="0" r="0" b="0"/>
            <wp:docPr id="54" name="Imagen 54" descr="How Long Do Chickens Live: The Ultimate Ans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ow Long Do Chickens Live: The Ultimate Answer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3183" cy="77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9F4" w:rsidRDefault="008029F4">
      <w:pPr>
        <w:rPr>
          <w:b/>
          <w:color w:val="00B050"/>
          <w:sz w:val="48"/>
          <w:szCs w:val="48"/>
        </w:rPr>
      </w:pPr>
      <w:r>
        <w:rPr>
          <w:noProof/>
          <w:lang w:val="es-ES" w:eastAsia="es-ES"/>
        </w:rPr>
        <w:drawing>
          <wp:inline distT="0" distB="0" distL="0" distR="0" wp14:anchorId="6B5B0B70" wp14:editId="1ED2BE4D">
            <wp:extent cx="3680532" cy="2610485"/>
            <wp:effectExtent l="0" t="0" r="0" b="0"/>
            <wp:docPr id="8" name="Imagen 8" descr="Creation color (con imágenes) | La creacion para niños, Bibl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reation color (con imágenes) | La creacion para niños, Biblia ..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187" cy="261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9F4" w:rsidRDefault="00AD5CBE">
      <w:pPr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lastRenderedPageBreak/>
        <w:t>Les persones</w:t>
      </w:r>
      <w:r w:rsidR="008029F4">
        <w:rPr>
          <w:b/>
          <w:color w:val="00B050"/>
          <w:sz w:val="48"/>
          <w:szCs w:val="48"/>
        </w:rPr>
        <w:t xml:space="preserve"> ha creat cadires, cases, coberts, plats, vestits, televisors, ordinadors, telèfons...</w:t>
      </w:r>
      <w:r>
        <w:rPr>
          <w:b/>
          <w:color w:val="00B050"/>
          <w:sz w:val="48"/>
          <w:szCs w:val="48"/>
        </w:rPr>
        <w:t xml:space="preserve"> tot això gràcies al regal de Déu.</w:t>
      </w:r>
    </w:p>
    <w:p w:rsidR="008029F4" w:rsidRDefault="008029F4">
      <w:pPr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>I nosaltres els</w:t>
      </w:r>
      <w:r w:rsidR="00993680">
        <w:rPr>
          <w:b/>
          <w:color w:val="00B050"/>
          <w:sz w:val="48"/>
          <w:szCs w:val="48"/>
        </w:rPr>
        <w:t xml:space="preserve"> homes i dones la </w:t>
      </w:r>
      <w:r w:rsidR="00CB16BD">
        <w:rPr>
          <w:b/>
          <w:color w:val="00B050"/>
          <w:sz w:val="48"/>
          <w:szCs w:val="48"/>
        </w:rPr>
        <w:t>gaudim</w:t>
      </w:r>
      <w:r w:rsidR="00993680">
        <w:rPr>
          <w:b/>
          <w:color w:val="00B050"/>
          <w:sz w:val="48"/>
          <w:szCs w:val="48"/>
        </w:rPr>
        <w:t>, l’</w:t>
      </w:r>
      <w:r>
        <w:rPr>
          <w:b/>
          <w:color w:val="00B050"/>
          <w:sz w:val="48"/>
          <w:szCs w:val="48"/>
        </w:rPr>
        <w:t>admirem, l’utilitzem i la TENIM QUE CUIDAR a la natura.</w:t>
      </w:r>
    </w:p>
    <w:p w:rsidR="00CB16BD" w:rsidRDefault="00CB16BD">
      <w:pPr>
        <w:rPr>
          <w:b/>
          <w:color w:val="00B050"/>
          <w:sz w:val="48"/>
          <w:szCs w:val="48"/>
        </w:rPr>
      </w:pPr>
    </w:p>
    <w:p w:rsidR="00993680" w:rsidRDefault="00993680">
      <w:pPr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>Podries pensar les coses que pots fer tu a casa, a l’escola, al parc...</w:t>
      </w:r>
    </w:p>
    <w:p w:rsidR="00993680" w:rsidRDefault="00993680">
      <w:pPr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>per cuidar la natura:</w:t>
      </w:r>
    </w:p>
    <w:p w:rsidR="00993680" w:rsidRDefault="00993680" w:rsidP="00993680">
      <w:pPr>
        <w:pStyle w:val="Prrafodelista"/>
        <w:numPr>
          <w:ilvl w:val="0"/>
          <w:numId w:val="1"/>
        </w:numPr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>Fes una llista.</w:t>
      </w:r>
    </w:p>
    <w:p w:rsidR="00A6188D" w:rsidRPr="00A6188D" w:rsidRDefault="00993680" w:rsidP="00A6188D">
      <w:pPr>
        <w:pStyle w:val="Prrafodelista"/>
        <w:numPr>
          <w:ilvl w:val="0"/>
          <w:numId w:val="1"/>
        </w:numPr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>Dibuixa l’acció del que pots fer</w:t>
      </w:r>
      <w:r w:rsidR="00CB16BD">
        <w:rPr>
          <w:b/>
          <w:color w:val="00B050"/>
          <w:sz w:val="48"/>
          <w:szCs w:val="48"/>
        </w:rPr>
        <w:t xml:space="preserve">, en forma de còmic o </w:t>
      </w:r>
      <w:r w:rsidR="00AD5CBE">
        <w:rPr>
          <w:b/>
          <w:color w:val="00B050"/>
          <w:sz w:val="48"/>
          <w:szCs w:val="48"/>
        </w:rPr>
        <w:t>àlbum</w:t>
      </w:r>
      <w:r w:rsidR="00CB16BD">
        <w:rPr>
          <w:b/>
          <w:color w:val="00B050"/>
          <w:sz w:val="48"/>
          <w:szCs w:val="48"/>
        </w:rPr>
        <w:t>...</w:t>
      </w:r>
    </w:p>
    <w:p w:rsidR="00A6188D" w:rsidRPr="00BE67FB" w:rsidRDefault="00A6188D">
      <w:pPr>
        <w:rPr>
          <w:b/>
          <w:color w:val="00B050"/>
          <w:sz w:val="48"/>
          <w:szCs w:val="48"/>
        </w:rPr>
      </w:pPr>
      <w:bookmarkStart w:id="0" w:name="_GoBack"/>
      <w:bookmarkEnd w:id="0"/>
      <w:r>
        <w:rPr>
          <w:b/>
          <w:color w:val="00B050"/>
          <w:sz w:val="48"/>
          <w:szCs w:val="48"/>
        </w:rPr>
        <w:t>Si voleu enviar-me la feina ho podeu fer al correu: MiriamSR@josepferra.com</w:t>
      </w:r>
    </w:p>
    <w:sectPr w:rsidR="00A6188D" w:rsidRPr="00BE67FB" w:rsidSect="0002649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C16CB2"/>
    <w:multiLevelType w:val="hybridMultilevel"/>
    <w:tmpl w:val="873A4F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491"/>
    <w:rsid w:val="00014A1C"/>
    <w:rsid w:val="00026491"/>
    <w:rsid w:val="000C7D65"/>
    <w:rsid w:val="00197114"/>
    <w:rsid w:val="001A3EAD"/>
    <w:rsid w:val="001C1996"/>
    <w:rsid w:val="00244443"/>
    <w:rsid w:val="0035634D"/>
    <w:rsid w:val="00380732"/>
    <w:rsid w:val="003C0741"/>
    <w:rsid w:val="00517E96"/>
    <w:rsid w:val="00570318"/>
    <w:rsid w:val="005A0D94"/>
    <w:rsid w:val="005B146B"/>
    <w:rsid w:val="005E2D85"/>
    <w:rsid w:val="007E0001"/>
    <w:rsid w:val="008029F4"/>
    <w:rsid w:val="009533BC"/>
    <w:rsid w:val="00993680"/>
    <w:rsid w:val="009D4173"/>
    <w:rsid w:val="00A0318C"/>
    <w:rsid w:val="00A6188D"/>
    <w:rsid w:val="00A7062C"/>
    <w:rsid w:val="00AD5CBE"/>
    <w:rsid w:val="00BE67FB"/>
    <w:rsid w:val="00C27CDD"/>
    <w:rsid w:val="00CB16BD"/>
    <w:rsid w:val="00DA496A"/>
    <w:rsid w:val="00E23A37"/>
    <w:rsid w:val="00E25A14"/>
    <w:rsid w:val="00F57CDA"/>
    <w:rsid w:val="00F96581"/>
    <w:rsid w:val="00FB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6C2473-E907-4D48-BB6B-854DA55C5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936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diagramLayout" Target="diagrams/layout1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8" Type="http://schemas.openxmlformats.org/officeDocument/2006/relationships/image" Target="media/image3.jpeg"/><Relationship Id="rId51" Type="http://schemas.openxmlformats.org/officeDocument/2006/relationships/image" Target="media/image41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CCC6C58-FA45-44F3-995A-C40251C38EDA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BA03913-0336-414A-BCB8-53E67BC65BEE}">
      <dgm:prSet phldrT="[Texto]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es-ES" baseline="0">
              <a:solidFill>
                <a:srgbClr val="C00000"/>
              </a:solidFill>
            </a:rPr>
            <a:t>DÉU</a:t>
          </a:r>
        </a:p>
      </dgm:t>
    </dgm:pt>
    <dgm:pt modelId="{1EF60075-F8DC-4274-B3AB-97404E4212E4}" type="parTrans" cxnId="{4A0782A3-12C9-4741-97CA-F29EBD29339C}">
      <dgm:prSet/>
      <dgm:spPr/>
      <dgm:t>
        <a:bodyPr/>
        <a:lstStyle/>
        <a:p>
          <a:endParaRPr lang="es-ES"/>
        </a:p>
      </dgm:t>
    </dgm:pt>
    <dgm:pt modelId="{1AA5E41B-6264-4E2C-BC1D-400DB5105900}" type="sibTrans" cxnId="{4A0782A3-12C9-4741-97CA-F29EBD29339C}">
      <dgm:prSet/>
      <dgm:spPr/>
      <dgm:t>
        <a:bodyPr/>
        <a:lstStyle/>
        <a:p>
          <a:endParaRPr lang="es-ES"/>
        </a:p>
      </dgm:t>
    </dgm:pt>
    <dgm:pt modelId="{999BAB5E-751F-4EC8-AD7E-3D1834368845}">
      <dgm:prSet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es-ES">
              <a:solidFill>
                <a:srgbClr val="002060"/>
              </a:solidFill>
            </a:rPr>
            <a:t>CREACIÓ</a:t>
          </a:r>
        </a:p>
      </dgm:t>
    </dgm:pt>
    <dgm:pt modelId="{BC4E0813-254A-46F5-B3CC-7F575AB8BC39}" type="parTrans" cxnId="{25B6EFA6-4A1A-495A-AAC8-66D37C99B910}">
      <dgm:prSet/>
      <dgm:spPr/>
      <dgm:t>
        <a:bodyPr/>
        <a:lstStyle/>
        <a:p>
          <a:endParaRPr lang="es-ES"/>
        </a:p>
      </dgm:t>
    </dgm:pt>
    <dgm:pt modelId="{760DB412-EDD2-47B6-BC43-DEED83920C0C}" type="sibTrans" cxnId="{25B6EFA6-4A1A-495A-AAC8-66D37C99B910}">
      <dgm:prSet/>
      <dgm:spPr/>
      <dgm:t>
        <a:bodyPr/>
        <a:lstStyle/>
        <a:p>
          <a:endParaRPr lang="es-ES"/>
        </a:p>
      </dgm:t>
    </dgm:pt>
    <dgm:pt modelId="{992CBF93-4C58-426B-BE76-F368DE3921BE}">
      <dgm:prSet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es-ES">
              <a:solidFill>
                <a:srgbClr val="002060"/>
              </a:solidFill>
            </a:rPr>
            <a:t>PERSONES</a:t>
          </a:r>
        </a:p>
      </dgm:t>
    </dgm:pt>
    <dgm:pt modelId="{2F218DB8-832C-4019-A5B5-078C27BEF801}" type="parTrans" cxnId="{2E3F0C63-65F8-4670-901E-B52DFE2983A8}">
      <dgm:prSet/>
      <dgm:spPr/>
      <dgm:t>
        <a:bodyPr/>
        <a:lstStyle/>
        <a:p>
          <a:endParaRPr lang="es-ES"/>
        </a:p>
      </dgm:t>
    </dgm:pt>
    <dgm:pt modelId="{2A213E5F-7CD9-4342-89D3-459FD2A5C7A5}" type="sibTrans" cxnId="{2E3F0C63-65F8-4670-901E-B52DFE2983A8}">
      <dgm:prSet/>
      <dgm:spPr/>
      <dgm:t>
        <a:bodyPr/>
        <a:lstStyle/>
        <a:p>
          <a:endParaRPr lang="es-ES"/>
        </a:p>
      </dgm:t>
    </dgm:pt>
    <dgm:pt modelId="{12193FDF-0AF1-4FFC-8C94-D54D41FB0DFD}">
      <dgm:prSet/>
      <dgm:spPr>
        <a:solidFill>
          <a:srgbClr val="92D050"/>
        </a:solidFill>
      </dgm:spPr>
      <dgm:t>
        <a:bodyPr/>
        <a:lstStyle/>
        <a:p>
          <a:r>
            <a:rPr lang="es-ES">
              <a:solidFill>
                <a:srgbClr val="002060"/>
              </a:solidFill>
            </a:rPr>
            <a:t>ADMIREM</a:t>
          </a:r>
        </a:p>
      </dgm:t>
    </dgm:pt>
    <dgm:pt modelId="{2A33AA85-BB47-4842-BF9F-392D7E16DB44}" type="parTrans" cxnId="{3D854C1B-7CBA-4309-8A21-9D1467A9F0A4}">
      <dgm:prSet/>
      <dgm:spPr/>
      <dgm:t>
        <a:bodyPr/>
        <a:lstStyle/>
        <a:p>
          <a:endParaRPr lang="es-ES"/>
        </a:p>
      </dgm:t>
    </dgm:pt>
    <dgm:pt modelId="{CE9FF15B-D235-4B12-9B41-DD025E9C8811}" type="sibTrans" cxnId="{3D854C1B-7CBA-4309-8A21-9D1467A9F0A4}">
      <dgm:prSet/>
      <dgm:spPr/>
      <dgm:t>
        <a:bodyPr/>
        <a:lstStyle/>
        <a:p>
          <a:endParaRPr lang="es-ES"/>
        </a:p>
      </dgm:t>
    </dgm:pt>
    <dgm:pt modelId="{C39FF231-CC8E-4C35-9700-2DE3FAFEF435}">
      <dgm:prSet/>
      <dgm:spPr>
        <a:solidFill>
          <a:srgbClr val="92D050"/>
        </a:solidFill>
      </dgm:spPr>
      <dgm:t>
        <a:bodyPr/>
        <a:lstStyle/>
        <a:p>
          <a:r>
            <a:rPr lang="es-ES" baseline="0">
              <a:solidFill>
                <a:srgbClr val="002060"/>
              </a:solidFill>
            </a:rPr>
            <a:t>DONEM</a:t>
          </a:r>
          <a:r>
            <a:rPr lang="es-ES">
              <a:solidFill>
                <a:srgbClr val="002060"/>
              </a:solidFill>
            </a:rPr>
            <a:t> </a:t>
          </a:r>
          <a:r>
            <a:rPr lang="es-ES" baseline="0">
              <a:solidFill>
                <a:srgbClr val="002060"/>
              </a:solidFill>
            </a:rPr>
            <a:t>GRÀCIES</a:t>
          </a:r>
        </a:p>
      </dgm:t>
    </dgm:pt>
    <dgm:pt modelId="{5BA44D86-16C3-4479-81FD-90A3323FA6DF}" type="parTrans" cxnId="{37413B32-0020-41AB-A25F-112A53984433}">
      <dgm:prSet/>
      <dgm:spPr/>
      <dgm:t>
        <a:bodyPr/>
        <a:lstStyle/>
        <a:p>
          <a:endParaRPr lang="es-ES"/>
        </a:p>
      </dgm:t>
    </dgm:pt>
    <dgm:pt modelId="{292B6F7E-3F0D-4914-B6E3-0A863BC6334C}" type="sibTrans" cxnId="{37413B32-0020-41AB-A25F-112A53984433}">
      <dgm:prSet/>
      <dgm:spPr/>
      <dgm:t>
        <a:bodyPr/>
        <a:lstStyle/>
        <a:p>
          <a:endParaRPr lang="es-ES"/>
        </a:p>
      </dgm:t>
    </dgm:pt>
    <dgm:pt modelId="{2CFCF8FF-12CA-4BB9-BFDE-43CAAC48ECE0}">
      <dgm:prSet/>
      <dgm:spPr>
        <a:solidFill>
          <a:srgbClr val="92D050"/>
        </a:solidFill>
      </dgm:spPr>
      <dgm:t>
        <a:bodyPr/>
        <a:lstStyle/>
        <a:p>
          <a:r>
            <a:rPr lang="es-ES">
              <a:solidFill>
                <a:srgbClr val="002060"/>
              </a:solidFill>
            </a:rPr>
            <a:t>CUIDEM</a:t>
          </a:r>
        </a:p>
      </dgm:t>
    </dgm:pt>
    <dgm:pt modelId="{88419271-F825-4068-BD32-506864F04A7C}" type="parTrans" cxnId="{2D10C366-C8FD-452E-9FB9-86985BF33183}">
      <dgm:prSet/>
      <dgm:spPr/>
      <dgm:t>
        <a:bodyPr/>
        <a:lstStyle/>
        <a:p>
          <a:endParaRPr lang="es-ES"/>
        </a:p>
      </dgm:t>
    </dgm:pt>
    <dgm:pt modelId="{0A7C468C-69BB-4B6A-B04F-B685C5E4D1D6}" type="sibTrans" cxnId="{2D10C366-C8FD-452E-9FB9-86985BF33183}">
      <dgm:prSet/>
      <dgm:spPr/>
      <dgm:t>
        <a:bodyPr/>
        <a:lstStyle/>
        <a:p>
          <a:endParaRPr lang="es-ES"/>
        </a:p>
      </dgm:t>
    </dgm:pt>
    <dgm:pt modelId="{0684FD97-57EA-47C9-BA50-CD9672CDB0AA}" type="asst">
      <dgm:prSet/>
      <dgm:spPr>
        <a:solidFill>
          <a:srgbClr val="FFC000"/>
        </a:solidFill>
      </dgm:spPr>
      <dgm:t>
        <a:bodyPr/>
        <a:lstStyle/>
        <a:p>
          <a:r>
            <a:rPr lang="es-ES" baseline="0">
              <a:solidFill>
                <a:schemeClr val="tx1"/>
              </a:solidFill>
            </a:rPr>
            <a:t>REGALA UNA</a:t>
          </a:r>
        </a:p>
      </dgm:t>
    </dgm:pt>
    <dgm:pt modelId="{176544ED-1207-4856-AE4B-58DCBA7D2F34}" type="parTrans" cxnId="{26BBB5D4-5DB3-400B-96D9-B4FD8F51066C}">
      <dgm:prSet/>
      <dgm:spPr/>
      <dgm:t>
        <a:bodyPr/>
        <a:lstStyle/>
        <a:p>
          <a:endParaRPr lang="es-ES"/>
        </a:p>
      </dgm:t>
    </dgm:pt>
    <dgm:pt modelId="{B38AE2A3-6B2C-42FA-B95E-6177A7C7C17E}" type="sibTrans" cxnId="{26BBB5D4-5DB3-400B-96D9-B4FD8F51066C}">
      <dgm:prSet/>
      <dgm:spPr/>
      <dgm:t>
        <a:bodyPr/>
        <a:lstStyle/>
        <a:p>
          <a:endParaRPr lang="es-ES"/>
        </a:p>
      </dgm:t>
    </dgm:pt>
    <dgm:pt modelId="{A9AC35D4-F12D-44A7-BAB5-50372F5738EA}" type="asst">
      <dgm:prSet/>
      <dgm:spPr>
        <a:solidFill>
          <a:srgbClr val="FFC000"/>
        </a:solidFill>
      </dgm:spPr>
      <dgm:t>
        <a:bodyPr/>
        <a:lstStyle/>
        <a:p>
          <a:r>
            <a:rPr lang="es-ES" baseline="0">
              <a:solidFill>
                <a:sysClr val="windowText" lastClr="000000"/>
              </a:solidFill>
            </a:rPr>
            <a:t>A  LES</a:t>
          </a:r>
        </a:p>
      </dgm:t>
    </dgm:pt>
    <dgm:pt modelId="{54D0F913-2A24-4F79-9C57-8C0B5502D336}" type="parTrans" cxnId="{7DCD2054-F89D-4F22-9CD8-9655CD35DBCB}">
      <dgm:prSet/>
      <dgm:spPr/>
      <dgm:t>
        <a:bodyPr/>
        <a:lstStyle/>
        <a:p>
          <a:endParaRPr lang="es-ES"/>
        </a:p>
      </dgm:t>
    </dgm:pt>
    <dgm:pt modelId="{1CDD5961-4EEE-4FB2-ACBA-D6104DBFE44F}" type="sibTrans" cxnId="{7DCD2054-F89D-4F22-9CD8-9655CD35DBCB}">
      <dgm:prSet/>
      <dgm:spPr/>
      <dgm:t>
        <a:bodyPr/>
        <a:lstStyle/>
        <a:p>
          <a:endParaRPr lang="es-ES"/>
        </a:p>
      </dgm:t>
    </dgm:pt>
    <dgm:pt modelId="{CE17FE15-32AE-499B-933D-141062B36DCE}" type="pres">
      <dgm:prSet presAssocID="{BCCC6C58-FA45-44F3-995A-C40251C38EDA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E7CF3727-770C-4DCF-BF44-C5C966B8742E}" type="pres">
      <dgm:prSet presAssocID="{EBA03913-0336-414A-BCB8-53E67BC65BEE}" presName="hierRoot1" presStyleCnt="0">
        <dgm:presLayoutVars>
          <dgm:hierBranch/>
        </dgm:presLayoutVars>
      </dgm:prSet>
      <dgm:spPr/>
    </dgm:pt>
    <dgm:pt modelId="{201F1292-1774-4D11-BC6A-B0BB56483121}" type="pres">
      <dgm:prSet presAssocID="{EBA03913-0336-414A-BCB8-53E67BC65BEE}" presName="rootComposite1" presStyleCnt="0"/>
      <dgm:spPr/>
    </dgm:pt>
    <dgm:pt modelId="{B5C9FFDF-0D36-41F0-B6CA-C970EADFC58A}" type="pres">
      <dgm:prSet presAssocID="{EBA03913-0336-414A-BCB8-53E67BC65BEE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F9E56BE7-3EAF-4E45-A27C-761655ACE8ED}" type="pres">
      <dgm:prSet presAssocID="{EBA03913-0336-414A-BCB8-53E67BC65BEE}" presName="rootConnector1" presStyleLbl="node1" presStyleIdx="0" presStyleCnt="0"/>
      <dgm:spPr/>
      <dgm:t>
        <a:bodyPr/>
        <a:lstStyle/>
        <a:p>
          <a:endParaRPr lang="es-ES"/>
        </a:p>
      </dgm:t>
    </dgm:pt>
    <dgm:pt modelId="{DAE671FC-BC36-4780-BA60-6A16143B39A5}" type="pres">
      <dgm:prSet presAssocID="{EBA03913-0336-414A-BCB8-53E67BC65BEE}" presName="hierChild2" presStyleCnt="0"/>
      <dgm:spPr/>
    </dgm:pt>
    <dgm:pt modelId="{00AEB8CD-3EE4-46D7-B39F-49FA61C2C0FD}" type="pres">
      <dgm:prSet presAssocID="{BC4E0813-254A-46F5-B3CC-7F575AB8BC39}" presName="Name35" presStyleLbl="parChTrans1D2" presStyleIdx="0" presStyleCnt="2"/>
      <dgm:spPr/>
      <dgm:t>
        <a:bodyPr/>
        <a:lstStyle/>
        <a:p>
          <a:endParaRPr lang="es-ES"/>
        </a:p>
      </dgm:t>
    </dgm:pt>
    <dgm:pt modelId="{8905DEF2-82E0-45E6-BE8B-48FE08224E50}" type="pres">
      <dgm:prSet presAssocID="{999BAB5E-751F-4EC8-AD7E-3D1834368845}" presName="hierRoot2" presStyleCnt="0">
        <dgm:presLayoutVars>
          <dgm:hierBranch/>
        </dgm:presLayoutVars>
      </dgm:prSet>
      <dgm:spPr/>
    </dgm:pt>
    <dgm:pt modelId="{07429D99-9573-407D-B281-D5FAD328C77B}" type="pres">
      <dgm:prSet presAssocID="{999BAB5E-751F-4EC8-AD7E-3D1834368845}" presName="rootComposite" presStyleCnt="0"/>
      <dgm:spPr/>
    </dgm:pt>
    <dgm:pt modelId="{E9001E51-C614-44A5-ADB1-ED5C58D4AE31}" type="pres">
      <dgm:prSet presAssocID="{999BAB5E-751F-4EC8-AD7E-3D1834368845}" presName="rootText" presStyleLbl="node2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C99A2DA-4E46-4637-A489-5A21215358EF}" type="pres">
      <dgm:prSet presAssocID="{999BAB5E-751F-4EC8-AD7E-3D1834368845}" presName="rootConnector" presStyleLbl="node2" presStyleIdx="0" presStyleCnt="1"/>
      <dgm:spPr/>
      <dgm:t>
        <a:bodyPr/>
        <a:lstStyle/>
        <a:p>
          <a:endParaRPr lang="es-ES"/>
        </a:p>
      </dgm:t>
    </dgm:pt>
    <dgm:pt modelId="{E618C454-FC7A-405D-AD14-89069D8ED92C}" type="pres">
      <dgm:prSet presAssocID="{999BAB5E-751F-4EC8-AD7E-3D1834368845}" presName="hierChild4" presStyleCnt="0"/>
      <dgm:spPr/>
    </dgm:pt>
    <dgm:pt modelId="{97099A9D-F8D1-4C3A-9048-761C25BE8798}" type="pres">
      <dgm:prSet presAssocID="{2F218DB8-832C-4019-A5B5-078C27BEF801}" presName="Name35" presStyleLbl="parChTrans1D3" presStyleIdx="0" presStyleCnt="2"/>
      <dgm:spPr/>
      <dgm:t>
        <a:bodyPr/>
        <a:lstStyle/>
        <a:p>
          <a:endParaRPr lang="es-ES"/>
        </a:p>
      </dgm:t>
    </dgm:pt>
    <dgm:pt modelId="{0DBEF9E1-D11B-4B0C-930D-259A9F2F209D}" type="pres">
      <dgm:prSet presAssocID="{992CBF93-4C58-426B-BE76-F368DE3921BE}" presName="hierRoot2" presStyleCnt="0">
        <dgm:presLayoutVars>
          <dgm:hierBranch/>
        </dgm:presLayoutVars>
      </dgm:prSet>
      <dgm:spPr/>
    </dgm:pt>
    <dgm:pt modelId="{18FD3983-3069-43F8-B12D-8B5F6594AE87}" type="pres">
      <dgm:prSet presAssocID="{992CBF93-4C58-426B-BE76-F368DE3921BE}" presName="rootComposite" presStyleCnt="0"/>
      <dgm:spPr/>
    </dgm:pt>
    <dgm:pt modelId="{48DFD3DC-2001-495F-BC24-AAC8A9CF53D3}" type="pres">
      <dgm:prSet presAssocID="{992CBF93-4C58-426B-BE76-F368DE3921BE}" presName="rootText" presStyleLbl="node3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F63DD17-24DC-4C52-A2E8-85E129FF2F32}" type="pres">
      <dgm:prSet presAssocID="{992CBF93-4C58-426B-BE76-F368DE3921BE}" presName="rootConnector" presStyleLbl="node3" presStyleIdx="0" presStyleCnt="1"/>
      <dgm:spPr/>
      <dgm:t>
        <a:bodyPr/>
        <a:lstStyle/>
        <a:p>
          <a:endParaRPr lang="es-ES"/>
        </a:p>
      </dgm:t>
    </dgm:pt>
    <dgm:pt modelId="{7E44B3B6-017F-4C67-B7FA-1810D2A80C0C}" type="pres">
      <dgm:prSet presAssocID="{992CBF93-4C58-426B-BE76-F368DE3921BE}" presName="hierChild4" presStyleCnt="0"/>
      <dgm:spPr/>
    </dgm:pt>
    <dgm:pt modelId="{83432E39-6B87-4320-AEF1-E2F90301C395}" type="pres">
      <dgm:prSet presAssocID="{88419271-F825-4068-BD32-506864F04A7C}" presName="Name35" presStyleLbl="parChTrans1D4" presStyleIdx="0" presStyleCnt="3"/>
      <dgm:spPr/>
      <dgm:t>
        <a:bodyPr/>
        <a:lstStyle/>
        <a:p>
          <a:endParaRPr lang="es-ES"/>
        </a:p>
      </dgm:t>
    </dgm:pt>
    <dgm:pt modelId="{E532329E-3E3B-46CF-B799-F93BB69D11F4}" type="pres">
      <dgm:prSet presAssocID="{2CFCF8FF-12CA-4BB9-BFDE-43CAAC48ECE0}" presName="hierRoot2" presStyleCnt="0">
        <dgm:presLayoutVars>
          <dgm:hierBranch val="init"/>
        </dgm:presLayoutVars>
      </dgm:prSet>
      <dgm:spPr/>
    </dgm:pt>
    <dgm:pt modelId="{FDD28639-807A-478D-972A-1833AFAC0609}" type="pres">
      <dgm:prSet presAssocID="{2CFCF8FF-12CA-4BB9-BFDE-43CAAC48ECE0}" presName="rootComposite" presStyleCnt="0"/>
      <dgm:spPr/>
    </dgm:pt>
    <dgm:pt modelId="{898F42B8-DFA8-49FB-AFB8-E900604B2F24}" type="pres">
      <dgm:prSet presAssocID="{2CFCF8FF-12CA-4BB9-BFDE-43CAAC48ECE0}" presName="rootText" presStyleLbl="node4" presStyleIdx="0" presStyleCnt="3" custLinFactNeighborX="1343" custLinFactNeighborY="2149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F7F8F25B-63F7-4CB3-AE34-CB2ECFC78C38}" type="pres">
      <dgm:prSet presAssocID="{2CFCF8FF-12CA-4BB9-BFDE-43CAAC48ECE0}" presName="rootConnector" presStyleLbl="node4" presStyleIdx="0" presStyleCnt="3"/>
      <dgm:spPr/>
      <dgm:t>
        <a:bodyPr/>
        <a:lstStyle/>
        <a:p>
          <a:endParaRPr lang="es-ES"/>
        </a:p>
      </dgm:t>
    </dgm:pt>
    <dgm:pt modelId="{FD161EF4-5A68-44DD-9790-19983C86B03E}" type="pres">
      <dgm:prSet presAssocID="{2CFCF8FF-12CA-4BB9-BFDE-43CAAC48ECE0}" presName="hierChild4" presStyleCnt="0"/>
      <dgm:spPr/>
    </dgm:pt>
    <dgm:pt modelId="{530A9794-4609-4231-8ACA-29F2D8237258}" type="pres">
      <dgm:prSet presAssocID="{2CFCF8FF-12CA-4BB9-BFDE-43CAAC48ECE0}" presName="hierChild5" presStyleCnt="0"/>
      <dgm:spPr/>
    </dgm:pt>
    <dgm:pt modelId="{C89E51F3-C55D-4C35-AB77-56921035260E}" type="pres">
      <dgm:prSet presAssocID="{5BA44D86-16C3-4479-81FD-90A3323FA6DF}" presName="Name35" presStyleLbl="parChTrans1D4" presStyleIdx="1" presStyleCnt="3"/>
      <dgm:spPr/>
      <dgm:t>
        <a:bodyPr/>
        <a:lstStyle/>
        <a:p>
          <a:endParaRPr lang="es-ES"/>
        </a:p>
      </dgm:t>
    </dgm:pt>
    <dgm:pt modelId="{4F5356F4-993D-4966-8F1B-9BC326E3F803}" type="pres">
      <dgm:prSet presAssocID="{C39FF231-CC8E-4C35-9700-2DE3FAFEF435}" presName="hierRoot2" presStyleCnt="0">
        <dgm:presLayoutVars>
          <dgm:hierBranch val="init"/>
        </dgm:presLayoutVars>
      </dgm:prSet>
      <dgm:spPr/>
    </dgm:pt>
    <dgm:pt modelId="{184D82D1-3624-4FB9-B458-244575E0D08B}" type="pres">
      <dgm:prSet presAssocID="{C39FF231-CC8E-4C35-9700-2DE3FAFEF435}" presName="rootComposite" presStyleCnt="0"/>
      <dgm:spPr/>
    </dgm:pt>
    <dgm:pt modelId="{474010BE-852A-4566-BCFB-12310A106687}" type="pres">
      <dgm:prSet presAssocID="{C39FF231-CC8E-4C35-9700-2DE3FAFEF435}" presName="rootText" presStyleLbl="node4" presStyleIdx="1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21223F5-D4C4-4B01-B75B-5ECC019825DE}" type="pres">
      <dgm:prSet presAssocID="{C39FF231-CC8E-4C35-9700-2DE3FAFEF435}" presName="rootConnector" presStyleLbl="node4" presStyleIdx="1" presStyleCnt="3"/>
      <dgm:spPr/>
      <dgm:t>
        <a:bodyPr/>
        <a:lstStyle/>
        <a:p>
          <a:endParaRPr lang="es-ES"/>
        </a:p>
      </dgm:t>
    </dgm:pt>
    <dgm:pt modelId="{50341F53-A531-40CF-9628-FD1C9DEF7E90}" type="pres">
      <dgm:prSet presAssocID="{C39FF231-CC8E-4C35-9700-2DE3FAFEF435}" presName="hierChild4" presStyleCnt="0"/>
      <dgm:spPr/>
    </dgm:pt>
    <dgm:pt modelId="{8769E564-7FD2-40C0-9240-FF9FA4E08892}" type="pres">
      <dgm:prSet presAssocID="{C39FF231-CC8E-4C35-9700-2DE3FAFEF435}" presName="hierChild5" presStyleCnt="0"/>
      <dgm:spPr/>
    </dgm:pt>
    <dgm:pt modelId="{9A0F04D9-8628-440C-8A53-D904B9AC3C70}" type="pres">
      <dgm:prSet presAssocID="{2A33AA85-BB47-4842-BF9F-392D7E16DB44}" presName="Name35" presStyleLbl="parChTrans1D4" presStyleIdx="2" presStyleCnt="3"/>
      <dgm:spPr/>
      <dgm:t>
        <a:bodyPr/>
        <a:lstStyle/>
        <a:p>
          <a:endParaRPr lang="es-ES"/>
        </a:p>
      </dgm:t>
    </dgm:pt>
    <dgm:pt modelId="{0D70DD33-2C4C-4F5A-98E3-4EF541721AB0}" type="pres">
      <dgm:prSet presAssocID="{12193FDF-0AF1-4FFC-8C94-D54D41FB0DFD}" presName="hierRoot2" presStyleCnt="0">
        <dgm:presLayoutVars>
          <dgm:hierBranch val="init"/>
        </dgm:presLayoutVars>
      </dgm:prSet>
      <dgm:spPr/>
    </dgm:pt>
    <dgm:pt modelId="{97AE9F79-CC74-49EF-9371-F28A18B0F801}" type="pres">
      <dgm:prSet presAssocID="{12193FDF-0AF1-4FFC-8C94-D54D41FB0DFD}" presName="rootComposite" presStyleCnt="0"/>
      <dgm:spPr/>
    </dgm:pt>
    <dgm:pt modelId="{C714BF64-2C1C-4215-9FF5-ED9AE41271E0}" type="pres">
      <dgm:prSet presAssocID="{12193FDF-0AF1-4FFC-8C94-D54D41FB0DFD}" presName="rootText" presStyleLbl="node4" presStyleIdx="2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69DADC79-0D9A-4D75-9248-97709451494E}" type="pres">
      <dgm:prSet presAssocID="{12193FDF-0AF1-4FFC-8C94-D54D41FB0DFD}" presName="rootConnector" presStyleLbl="node4" presStyleIdx="2" presStyleCnt="3"/>
      <dgm:spPr/>
      <dgm:t>
        <a:bodyPr/>
        <a:lstStyle/>
        <a:p>
          <a:endParaRPr lang="es-ES"/>
        </a:p>
      </dgm:t>
    </dgm:pt>
    <dgm:pt modelId="{D6E6CB28-D390-414D-8D70-7E68DC3C3A47}" type="pres">
      <dgm:prSet presAssocID="{12193FDF-0AF1-4FFC-8C94-D54D41FB0DFD}" presName="hierChild4" presStyleCnt="0"/>
      <dgm:spPr/>
    </dgm:pt>
    <dgm:pt modelId="{23E1B2AA-B62B-484F-8C93-C276D552D0B0}" type="pres">
      <dgm:prSet presAssocID="{12193FDF-0AF1-4FFC-8C94-D54D41FB0DFD}" presName="hierChild5" presStyleCnt="0"/>
      <dgm:spPr/>
    </dgm:pt>
    <dgm:pt modelId="{0262DB55-5021-4B18-98C4-59824C4DA0D7}" type="pres">
      <dgm:prSet presAssocID="{992CBF93-4C58-426B-BE76-F368DE3921BE}" presName="hierChild5" presStyleCnt="0"/>
      <dgm:spPr/>
    </dgm:pt>
    <dgm:pt modelId="{FA840945-F0F1-48D3-AEB9-674FC07C5A95}" type="pres">
      <dgm:prSet presAssocID="{999BAB5E-751F-4EC8-AD7E-3D1834368845}" presName="hierChild5" presStyleCnt="0"/>
      <dgm:spPr/>
    </dgm:pt>
    <dgm:pt modelId="{17D6C4F9-1C37-4EFF-9584-13F83780C2EE}" type="pres">
      <dgm:prSet presAssocID="{54D0F913-2A24-4F79-9C57-8C0B5502D336}" presName="Name111" presStyleLbl="parChTrans1D3" presStyleIdx="1" presStyleCnt="2"/>
      <dgm:spPr/>
      <dgm:t>
        <a:bodyPr/>
        <a:lstStyle/>
        <a:p>
          <a:endParaRPr lang="es-ES"/>
        </a:p>
      </dgm:t>
    </dgm:pt>
    <dgm:pt modelId="{57F68006-AE82-4105-A24E-F46F401C4C76}" type="pres">
      <dgm:prSet presAssocID="{A9AC35D4-F12D-44A7-BAB5-50372F5738EA}" presName="hierRoot3" presStyleCnt="0">
        <dgm:presLayoutVars>
          <dgm:hierBranch val="init"/>
        </dgm:presLayoutVars>
      </dgm:prSet>
      <dgm:spPr/>
    </dgm:pt>
    <dgm:pt modelId="{51E5A964-587E-434C-B9D6-79C0AE84F0B0}" type="pres">
      <dgm:prSet presAssocID="{A9AC35D4-F12D-44A7-BAB5-50372F5738EA}" presName="rootComposite3" presStyleCnt="0"/>
      <dgm:spPr/>
    </dgm:pt>
    <dgm:pt modelId="{451EE919-AB5D-42F9-84B4-F0498500E063}" type="pres">
      <dgm:prSet presAssocID="{A9AC35D4-F12D-44A7-BAB5-50372F5738EA}" presName="rootText3" presStyleLbl="asst2" presStyleIdx="0" presStyleCnt="1" custAng="10800000" custFlipVert="1" custScaleY="61327" custLinFactNeighborX="6204" custLinFactNeighborY="-3309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4F3071B-8D95-4A92-ABD5-A07580609A18}" type="pres">
      <dgm:prSet presAssocID="{A9AC35D4-F12D-44A7-BAB5-50372F5738EA}" presName="rootConnector3" presStyleLbl="asst2" presStyleIdx="0" presStyleCnt="1"/>
      <dgm:spPr/>
      <dgm:t>
        <a:bodyPr/>
        <a:lstStyle/>
        <a:p>
          <a:endParaRPr lang="es-ES"/>
        </a:p>
      </dgm:t>
    </dgm:pt>
    <dgm:pt modelId="{065B3047-2D51-425A-8863-7DDA38A30314}" type="pres">
      <dgm:prSet presAssocID="{A9AC35D4-F12D-44A7-BAB5-50372F5738EA}" presName="hierChild6" presStyleCnt="0"/>
      <dgm:spPr/>
    </dgm:pt>
    <dgm:pt modelId="{73B2D5D4-E414-4C9A-87D2-28C14F721759}" type="pres">
      <dgm:prSet presAssocID="{A9AC35D4-F12D-44A7-BAB5-50372F5738EA}" presName="hierChild7" presStyleCnt="0"/>
      <dgm:spPr/>
    </dgm:pt>
    <dgm:pt modelId="{DF853715-4A00-4169-B7E8-7C8E098E800F}" type="pres">
      <dgm:prSet presAssocID="{EBA03913-0336-414A-BCB8-53E67BC65BEE}" presName="hierChild3" presStyleCnt="0"/>
      <dgm:spPr/>
    </dgm:pt>
    <dgm:pt modelId="{F784B63B-08F4-4F59-9BC5-0A96A0FF76B5}" type="pres">
      <dgm:prSet presAssocID="{176544ED-1207-4856-AE4B-58DCBA7D2F34}" presName="Name111" presStyleLbl="parChTrans1D2" presStyleIdx="1" presStyleCnt="2"/>
      <dgm:spPr/>
      <dgm:t>
        <a:bodyPr/>
        <a:lstStyle/>
        <a:p>
          <a:endParaRPr lang="es-ES"/>
        </a:p>
      </dgm:t>
    </dgm:pt>
    <dgm:pt modelId="{B07ADEAD-6D61-42DD-B458-B7FD45DF6D76}" type="pres">
      <dgm:prSet presAssocID="{0684FD97-57EA-47C9-BA50-CD9672CDB0AA}" presName="hierRoot3" presStyleCnt="0">
        <dgm:presLayoutVars>
          <dgm:hierBranch val="init"/>
        </dgm:presLayoutVars>
      </dgm:prSet>
      <dgm:spPr/>
    </dgm:pt>
    <dgm:pt modelId="{947A23DF-2C8D-47F0-81E5-37F4290DE907}" type="pres">
      <dgm:prSet presAssocID="{0684FD97-57EA-47C9-BA50-CD9672CDB0AA}" presName="rootComposite3" presStyleCnt="0"/>
      <dgm:spPr/>
    </dgm:pt>
    <dgm:pt modelId="{C15C4DCB-64DC-441E-A9BE-A79D3A847379}" type="pres">
      <dgm:prSet presAssocID="{0684FD97-57EA-47C9-BA50-CD9672CDB0AA}" presName="rootText3" presStyleLbl="asst1" presStyleIdx="0" presStyleCnt="1" custAng="0" custFlipVert="0" custScaleY="46092" custLinFactNeighborY="-2068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C6487FC-3313-408F-A3F6-6A6494BF652E}" type="pres">
      <dgm:prSet presAssocID="{0684FD97-57EA-47C9-BA50-CD9672CDB0AA}" presName="rootConnector3" presStyleLbl="asst1" presStyleIdx="0" presStyleCnt="1"/>
      <dgm:spPr/>
      <dgm:t>
        <a:bodyPr/>
        <a:lstStyle/>
        <a:p>
          <a:endParaRPr lang="es-ES"/>
        </a:p>
      </dgm:t>
    </dgm:pt>
    <dgm:pt modelId="{12DAE6B8-2A95-449F-8D38-F5CFAC8FA827}" type="pres">
      <dgm:prSet presAssocID="{0684FD97-57EA-47C9-BA50-CD9672CDB0AA}" presName="hierChild6" presStyleCnt="0"/>
      <dgm:spPr/>
    </dgm:pt>
    <dgm:pt modelId="{376E662C-2C02-4EEC-A610-D0A3249102DE}" type="pres">
      <dgm:prSet presAssocID="{0684FD97-57EA-47C9-BA50-CD9672CDB0AA}" presName="hierChild7" presStyleCnt="0"/>
      <dgm:spPr/>
    </dgm:pt>
  </dgm:ptLst>
  <dgm:cxnLst>
    <dgm:cxn modelId="{E364B42C-4EC3-4135-A48C-735E6CE05DEE}" type="presOf" srcId="{BC4E0813-254A-46F5-B3CC-7F575AB8BC39}" destId="{00AEB8CD-3EE4-46D7-B39F-49FA61C2C0FD}" srcOrd="0" destOrd="0" presId="urn:microsoft.com/office/officeart/2005/8/layout/orgChart1"/>
    <dgm:cxn modelId="{25B6EFA6-4A1A-495A-AAC8-66D37C99B910}" srcId="{EBA03913-0336-414A-BCB8-53E67BC65BEE}" destId="{999BAB5E-751F-4EC8-AD7E-3D1834368845}" srcOrd="0" destOrd="0" parTransId="{BC4E0813-254A-46F5-B3CC-7F575AB8BC39}" sibTransId="{760DB412-EDD2-47B6-BC43-DEED83920C0C}"/>
    <dgm:cxn modelId="{9BA86215-9A0C-4549-BB92-9D2C166D5928}" type="presOf" srcId="{0684FD97-57EA-47C9-BA50-CD9672CDB0AA}" destId="{2C6487FC-3313-408F-A3F6-6A6494BF652E}" srcOrd="1" destOrd="0" presId="urn:microsoft.com/office/officeart/2005/8/layout/orgChart1"/>
    <dgm:cxn modelId="{97DD2283-15FE-4BCD-BE97-0B867A24DE1C}" type="presOf" srcId="{C39FF231-CC8E-4C35-9700-2DE3FAFEF435}" destId="{474010BE-852A-4566-BCFB-12310A106687}" srcOrd="0" destOrd="0" presId="urn:microsoft.com/office/officeart/2005/8/layout/orgChart1"/>
    <dgm:cxn modelId="{CA1457E7-C871-49E7-98FA-637D09E2CCF6}" type="presOf" srcId="{A9AC35D4-F12D-44A7-BAB5-50372F5738EA}" destId="{A4F3071B-8D95-4A92-ABD5-A07580609A18}" srcOrd="1" destOrd="0" presId="urn:microsoft.com/office/officeart/2005/8/layout/orgChart1"/>
    <dgm:cxn modelId="{83E10A6B-5B40-44BF-A61B-299498F48160}" type="presOf" srcId="{C39FF231-CC8E-4C35-9700-2DE3FAFEF435}" destId="{C21223F5-D4C4-4B01-B75B-5ECC019825DE}" srcOrd="1" destOrd="0" presId="urn:microsoft.com/office/officeart/2005/8/layout/orgChart1"/>
    <dgm:cxn modelId="{DA22FA5A-F48D-4A91-838B-72570D5154E3}" type="presOf" srcId="{2CFCF8FF-12CA-4BB9-BFDE-43CAAC48ECE0}" destId="{898F42B8-DFA8-49FB-AFB8-E900604B2F24}" srcOrd="0" destOrd="0" presId="urn:microsoft.com/office/officeart/2005/8/layout/orgChart1"/>
    <dgm:cxn modelId="{31944213-A848-4487-BAFE-601129FD8B0C}" type="presOf" srcId="{0684FD97-57EA-47C9-BA50-CD9672CDB0AA}" destId="{C15C4DCB-64DC-441E-A9BE-A79D3A847379}" srcOrd="0" destOrd="0" presId="urn:microsoft.com/office/officeart/2005/8/layout/orgChart1"/>
    <dgm:cxn modelId="{2E3F0C63-65F8-4670-901E-B52DFE2983A8}" srcId="{999BAB5E-751F-4EC8-AD7E-3D1834368845}" destId="{992CBF93-4C58-426B-BE76-F368DE3921BE}" srcOrd="0" destOrd="0" parTransId="{2F218DB8-832C-4019-A5B5-078C27BEF801}" sibTransId="{2A213E5F-7CD9-4342-89D3-459FD2A5C7A5}"/>
    <dgm:cxn modelId="{832361F1-2485-43FA-AA58-BBA0159A2FD9}" type="presOf" srcId="{992CBF93-4C58-426B-BE76-F368DE3921BE}" destId="{48DFD3DC-2001-495F-BC24-AAC8A9CF53D3}" srcOrd="0" destOrd="0" presId="urn:microsoft.com/office/officeart/2005/8/layout/orgChart1"/>
    <dgm:cxn modelId="{2F2BA8DB-7007-4F58-BEE1-040B2FA66461}" type="presOf" srcId="{2CFCF8FF-12CA-4BB9-BFDE-43CAAC48ECE0}" destId="{F7F8F25B-63F7-4CB3-AE34-CB2ECFC78C38}" srcOrd="1" destOrd="0" presId="urn:microsoft.com/office/officeart/2005/8/layout/orgChart1"/>
    <dgm:cxn modelId="{3B5D915D-D878-455C-97E2-EE0FB402A345}" type="presOf" srcId="{992CBF93-4C58-426B-BE76-F368DE3921BE}" destId="{4F63DD17-24DC-4C52-A2E8-85E129FF2F32}" srcOrd="1" destOrd="0" presId="urn:microsoft.com/office/officeart/2005/8/layout/orgChart1"/>
    <dgm:cxn modelId="{38B861BF-BE1B-4A54-B625-FD07FC99D756}" type="presOf" srcId="{2A33AA85-BB47-4842-BF9F-392D7E16DB44}" destId="{9A0F04D9-8628-440C-8A53-D904B9AC3C70}" srcOrd="0" destOrd="0" presId="urn:microsoft.com/office/officeart/2005/8/layout/orgChart1"/>
    <dgm:cxn modelId="{EB646D23-D2AC-4C6B-927E-A831437057B7}" type="presOf" srcId="{999BAB5E-751F-4EC8-AD7E-3D1834368845}" destId="{E9001E51-C614-44A5-ADB1-ED5C58D4AE31}" srcOrd="0" destOrd="0" presId="urn:microsoft.com/office/officeart/2005/8/layout/orgChart1"/>
    <dgm:cxn modelId="{7DCD2054-F89D-4F22-9CD8-9655CD35DBCB}" srcId="{999BAB5E-751F-4EC8-AD7E-3D1834368845}" destId="{A9AC35D4-F12D-44A7-BAB5-50372F5738EA}" srcOrd="1" destOrd="0" parTransId="{54D0F913-2A24-4F79-9C57-8C0B5502D336}" sibTransId="{1CDD5961-4EEE-4FB2-ACBA-D6104DBFE44F}"/>
    <dgm:cxn modelId="{ACF61E22-782C-4AA3-99FA-14DC6644C5EC}" type="presOf" srcId="{BCCC6C58-FA45-44F3-995A-C40251C38EDA}" destId="{CE17FE15-32AE-499B-933D-141062B36DCE}" srcOrd="0" destOrd="0" presId="urn:microsoft.com/office/officeart/2005/8/layout/orgChart1"/>
    <dgm:cxn modelId="{4A0782A3-12C9-4741-97CA-F29EBD29339C}" srcId="{BCCC6C58-FA45-44F3-995A-C40251C38EDA}" destId="{EBA03913-0336-414A-BCB8-53E67BC65BEE}" srcOrd="0" destOrd="0" parTransId="{1EF60075-F8DC-4274-B3AB-97404E4212E4}" sibTransId="{1AA5E41B-6264-4E2C-BC1D-400DB5105900}"/>
    <dgm:cxn modelId="{9B5793B8-9AF4-47E2-8524-548F16FD0B08}" type="presOf" srcId="{176544ED-1207-4856-AE4B-58DCBA7D2F34}" destId="{F784B63B-08F4-4F59-9BC5-0A96A0FF76B5}" srcOrd="0" destOrd="0" presId="urn:microsoft.com/office/officeart/2005/8/layout/orgChart1"/>
    <dgm:cxn modelId="{4BAC477F-850F-48E6-BEB6-728873BDC33B}" type="presOf" srcId="{12193FDF-0AF1-4FFC-8C94-D54D41FB0DFD}" destId="{69DADC79-0D9A-4D75-9248-97709451494E}" srcOrd="1" destOrd="0" presId="urn:microsoft.com/office/officeart/2005/8/layout/orgChart1"/>
    <dgm:cxn modelId="{26BBB5D4-5DB3-400B-96D9-B4FD8F51066C}" srcId="{EBA03913-0336-414A-BCB8-53E67BC65BEE}" destId="{0684FD97-57EA-47C9-BA50-CD9672CDB0AA}" srcOrd="1" destOrd="0" parTransId="{176544ED-1207-4856-AE4B-58DCBA7D2F34}" sibTransId="{B38AE2A3-6B2C-42FA-B95E-6177A7C7C17E}"/>
    <dgm:cxn modelId="{6E6F2A66-FF58-4062-A25D-E20A5BAA5C8F}" type="presOf" srcId="{12193FDF-0AF1-4FFC-8C94-D54D41FB0DFD}" destId="{C714BF64-2C1C-4215-9FF5-ED9AE41271E0}" srcOrd="0" destOrd="0" presId="urn:microsoft.com/office/officeart/2005/8/layout/orgChart1"/>
    <dgm:cxn modelId="{6D46F619-550F-41E3-875E-B39BA5FE0553}" type="presOf" srcId="{54D0F913-2A24-4F79-9C57-8C0B5502D336}" destId="{17D6C4F9-1C37-4EFF-9584-13F83780C2EE}" srcOrd="0" destOrd="0" presId="urn:microsoft.com/office/officeart/2005/8/layout/orgChart1"/>
    <dgm:cxn modelId="{17BF00FF-0EBB-4F90-83EA-EAAE1EC0148B}" type="presOf" srcId="{EBA03913-0336-414A-BCB8-53E67BC65BEE}" destId="{B5C9FFDF-0D36-41F0-B6CA-C970EADFC58A}" srcOrd="0" destOrd="0" presId="urn:microsoft.com/office/officeart/2005/8/layout/orgChart1"/>
    <dgm:cxn modelId="{183CA995-24DA-460B-9B61-5D507E930776}" type="presOf" srcId="{2F218DB8-832C-4019-A5B5-078C27BEF801}" destId="{97099A9D-F8D1-4C3A-9048-761C25BE8798}" srcOrd="0" destOrd="0" presId="urn:microsoft.com/office/officeart/2005/8/layout/orgChart1"/>
    <dgm:cxn modelId="{2D10C366-C8FD-452E-9FB9-86985BF33183}" srcId="{992CBF93-4C58-426B-BE76-F368DE3921BE}" destId="{2CFCF8FF-12CA-4BB9-BFDE-43CAAC48ECE0}" srcOrd="0" destOrd="0" parTransId="{88419271-F825-4068-BD32-506864F04A7C}" sibTransId="{0A7C468C-69BB-4B6A-B04F-B685C5E4D1D6}"/>
    <dgm:cxn modelId="{9BB38057-7DDA-4DEF-A9A1-045DE64AB2AB}" type="presOf" srcId="{999BAB5E-751F-4EC8-AD7E-3D1834368845}" destId="{DC99A2DA-4E46-4637-A489-5A21215358EF}" srcOrd="1" destOrd="0" presId="urn:microsoft.com/office/officeart/2005/8/layout/orgChart1"/>
    <dgm:cxn modelId="{3D854C1B-7CBA-4309-8A21-9D1467A9F0A4}" srcId="{992CBF93-4C58-426B-BE76-F368DE3921BE}" destId="{12193FDF-0AF1-4FFC-8C94-D54D41FB0DFD}" srcOrd="2" destOrd="0" parTransId="{2A33AA85-BB47-4842-BF9F-392D7E16DB44}" sibTransId="{CE9FF15B-D235-4B12-9B41-DD025E9C8811}"/>
    <dgm:cxn modelId="{37413B32-0020-41AB-A25F-112A53984433}" srcId="{992CBF93-4C58-426B-BE76-F368DE3921BE}" destId="{C39FF231-CC8E-4C35-9700-2DE3FAFEF435}" srcOrd="1" destOrd="0" parTransId="{5BA44D86-16C3-4479-81FD-90A3323FA6DF}" sibTransId="{292B6F7E-3F0D-4914-B6E3-0A863BC6334C}"/>
    <dgm:cxn modelId="{E7B56DE3-316A-4632-90C6-DB5E4A0C5786}" type="presOf" srcId="{A9AC35D4-F12D-44A7-BAB5-50372F5738EA}" destId="{451EE919-AB5D-42F9-84B4-F0498500E063}" srcOrd="0" destOrd="0" presId="urn:microsoft.com/office/officeart/2005/8/layout/orgChart1"/>
    <dgm:cxn modelId="{8999EB65-CC2A-40BD-82A5-F9D651E7D087}" type="presOf" srcId="{EBA03913-0336-414A-BCB8-53E67BC65BEE}" destId="{F9E56BE7-3EAF-4E45-A27C-761655ACE8ED}" srcOrd="1" destOrd="0" presId="urn:microsoft.com/office/officeart/2005/8/layout/orgChart1"/>
    <dgm:cxn modelId="{5937D1AD-4A26-44D0-BFFB-E8B9386B78F1}" type="presOf" srcId="{5BA44D86-16C3-4479-81FD-90A3323FA6DF}" destId="{C89E51F3-C55D-4C35-AB77-56921035260E}" srcOrd="0" destOrd="0" presId="urn:microsoft.com/office/officeart/2005/8/layout/orgChart1"/>
    <dgm:cxn modelId="{9FC6D694-0940-40EA-B1F9-FACC333E2839}" type="presOf" srcId="{88419271-F825-4068-BD32-506864F04A7C}" destId="{83432E39-6B87-4320-AEF1-E2F90301C395}" srcOrd="0" destOrd="0" presId="urn:microsoft.com/office/officeart/2005/8/layout/orgChart1"/>
    <dgm:cxn modelId="{8C47CD2F-52B5-48E9-BDB2-6B4014A70147}" type="presParOf" srcId="{CE17FE15-32AE-499B-933D-141062B36DCE}" destId="{E7CF3727-770C-4DCF-BF44-C5C966B8742E}" srcOrd="0" destOrd="0" presId="urn:microsoft.com/office/officeart/2005/8/layout/orgChart1"/>
    <dgm:cxn modelId="{13648F44-341F-4BBA-BC49-8874C0154652}" type="presParOf" srcId="{E7CF3727-770C-4DCF-BF44-C5C966B8742E}" destId="{201F1292-1774-4D11-BC6A-B0BB56483121}" srcOrd="0" destOrd="0" presId="urn:microsoft.com/office/officeart/2005/8/layout/orgChart1"/>
    <dgm:cxn modelId="{3C5BDD72-B5A9-4DD0-BDF1-343F9BAF392A}" type="presParOf" srcId="{201F1292-1774-4D11-BC6A-B0BB56483121}" destId="{B5C9FFDF-0D36-41F0-B6CA-C970EADFC58A}" srcOrd="0" destOrd="0" presId="urn:microsoft.com/office/officeart/2005/8/layout/orgChart1"/>
    <dgm:cxn modelId="{DBBF5537-DC7F-4D30-A2CD-2FEF7962B3C0}" type="presParOf" srcId="{201F1292-1774-4D11-BC6A-B0BB56483121}" destId="{F9E56BE7-3EAF-4E45-A27C-761655ACE8ED}" srcOrd="1" destOrd="0" presId="urn:microsoft.com/office/officeart/2005/8/layout/orgChart1"/>
    <dgm:cxn modelId="{37B0A736-4BA7-473D-BEAC-A7C32B683CD3}" type="presParOf" srcId="{E7CF3727-770C-4DCF-BF44-C5C966B8742E}" destId="{DAE671FC-BC36-4780-BA60-6A16143B39A5}" srcOrd="1" destOrd="0" presId="urn:microsoft.com/office/officeart/2005/8/layout/orgChart1"/>
    <dgm:cxn modelId="{30C10A9B-3F28-4307-B033-833A4386119A}" type="presParOf" srcId="{DAE671FC-BC36-4780-BA60-6A16143B39A5}" destId="{00AEB8CD-3EE4-46D7-B39F-49FA61C2C0FD}" srcOrd="0" destOrd="0" presId="urn:microsoft.com/office/officeart/2005/8/layout/orgChart1"/>
    <dgm:cxn modelId="{75D62DC1-C488-4BDE-BA82-5B39738463B9}" type="presParOf" srcId="{DAE671FC-BC36-4780-BA60-6A16143B39A5}" destId="{8905DEF2-82E0-45E6-BE8B-48FE08224E50}" srcOrd="1" destOrd="0" presId="urn:microsoft.com/office/officeart/2005/8/layout/orgChart1"/>
    <dgm:cxn modelId="{20DF49AC-EC15-426F-BCCE-546FDBB59F5E}" type="presParOf" srcId="{8905DEF2-82E0-45E6-BE8B-48FE08224E50}" destId="{07429D99-9573-407D-B281-D5FAD328C77B}" srcOrd="0" destOrd="0" presId="urn:microsoft.com/office/officeart/2005/8/layout/orgChart1"/>
    <dgm:cxn modelId="{00D8330C-FB6E-4F03-A4BE-E2758BB1965E}" type="presParOf" srcId="{07429D99-9573-407D-B281-D5FAD328C77B}" destId="{E9001E51-C614-44A5-ADB1-ED5C58D4AE31}" srcOrd="0" destOrd="0" presId="urn:microsoft.com/office/officeart/2005/8/layout/orgChart1"/>
    <dgm:cxn modelId="{2A9322DC-136A-44F7-8F93-B9061ECDF367}" type="presParOf" srcId="{07429D99-9573-407D-B281-D5FAD328C77B}" destId="{DC99A2DA-4E46-4637-A489-5A21215358EF}" srcOrd="1" destOrd="0" presId="urn:microsoft.com/office/officeart/2005/8/layout/orgChart1"/>
    <dgm:cxn modelId="{48629FF7-5D66-4CB7-8C2B-9BCEB86812A6}" type="presParOf" srcId="{8905DEF2-82E0-45E6-BE8B-48FE08224E50}" destId="{E618C454-FC7A-405D-AD14-89069D8ED92C}" srcOrd="1" destOrd="0" presId="urn:microsoft.com/office/officeart/2005/8/layout/orgChart1"/>
    <dgm:cxn modelId="{0012D967-19EB-4F0A-BEE6-CFE5A73CCF17}" type="presParOf" srcId="{E618C454-FC7A-405D-AD14-89069D8ED92C}" destId="{97099A9D-F8D1-4C3A-9048-761C25BE8798}" srcOrd="0" destOrd="0" presId="urn:microsoft.com/office/officeart/2005/8/layout/orgChart1"/>
    <dgm:cxn modelId="{1BBEF492-BE14-4A05-BE50-F7EEB26EB71C}" type="presParOf" srcId="{E618C454-FC7A-405D-AD14-89069D8ED92C}" destId="{0DBEF9E1-D11B-4B0C-930D-259A9F2F209D}" srcOrd="1" destOrd="0" presId="urn:microsoft.com/office/officeart/2005/8/layout/orgChart1"/>
    <dgm:cxn modelId="{C359A6CB-CE7B-4255-A97A-0517CF71F44D}" type="presParOf" srcId="{0DBEF9E1-D11B-4B0C-930D-259A9F2F209D}" destId="{18FD3983-3069-43F8-B12D-8B5F6594AE87}" srcOrd="0" destOrd="0" presId="urn:microsoft.com/office/officeart/2005/8/layout/orgChart1"/>
    <dgm:cxn modelId="{0D942829-8DA3-4E1B-BCE9-A1675D5513F3}" type="presParOf" srcId="{18FD3983-3069-43F8-B12D-8B5F6594AE87}" destId="{48DFD3DC-2001-495F-BC24-AAC8A9CF53D3}" srcOrd="0" destOrd="0" presId="urn:microsoft.com/office/officeart/2005/8/layout/orgChart1"/>
    <dgm:cxn modelId="{21088FE6-9B45-476B-AF49-45923EB0501F}" type="presParOf" srcId="{18FD3983-3069-43F8-B12D-8B5F6594AE87}" destId="{4F63DD17-24DC-4C52-A2E8-85E129FF2F32}" srcOrd="1" destOrd="0" presId="urn:microsoft.com/office/officeart/2005/8/layout/orgChart1"/>
    <dgm:cxn modelId="{3FFD5616-2E11-4DB9-9FA4-3D9CB684CB41}" type="presParOf" srcId="{0DBEF9E1-D11B-4B0C-930D-259A9F2F209D}" destId="{7E44B3B6-017F-4C67-B7FA-1810D2A80C0C}" srcOrd="1" destOrd="0" presId="urn:microsoft.com/office/officeart/2005/8/layout/orgChart1"/>
    <dgm:cxn modelId="{05CE894A-E682-4D2D-94AA-BD9E98968CEB}" type="presParOf" srcId="{7E44B3B6-017F-4C67-B7FA-1810D2A80C0C}" destId="{83432E39-6B87-4320-AEF1-E2F90301C395}" srcOrd="0" destOrd="0" presId="urn:microsoft.com/office/officeart/2005/8/layout/orgChart1"/>
    <dgm:cxn modelId="{89A96E50-9EC0-4F30-A5BB-F543A6CD5F8F}" type="presParOf" srcId="{7E44B3B6-017F-4C67-B7FA-1810D2A80C0C}" destId="{E532329E-3E3B-46CF-B799-F93BB69D11F4}" srcOrd="1" destOrd="0" presId="urn:microsoft.com/office/officeart/2005/8/layout/orgChart1"/>
    <dgm:cxn modelId="{9613FBFB-5305-407D-868E-C15529300CA6}" type="presParOf" srcId="{E532329E-3E3B-46CF-B799-F93BB69D11F4}" destId="{FDD28639-807A-478D-972A-1833AFAC0609}" srcOrd="0" destOrd="0" presId="urn:microsoft.com/office/officeart/2005/8/layout/orgChart1"/>
    <dgm:cxn modelId="{E8675CCB-DEA2-43A6-93B7-A2045953E91C}" type="presParOf" srcId="{FDD28639-807A-478D-972A-1833AFAC0609}" destId="{898F42B8-DFA8-49FB-AFB8-E900604B2F24}" srcOrd="0" destOrd="0" presId="urn:microsoft.com/office/officeart/2005/8/layout/orgChart1"/>
    <dgm:cxn modelId="{8EA4C652-01B1-4ECB-950E-F8F5B2F74B1B}" type="presParOf" srcId="{FDD28639-807A-478D-972A-1833AFAC0609}" destId="{F7F8F25B-63F7-4CB3-AE34-CB2ECFC78C38}" srcOrd="1" destOrd="0" presId="urn:microsoft.com/office/officeart/2005/8/layout/orgChart1"/>
    <dgm:cxn modelId="{6AB27211-F0D5-46EB-B327-0429EA7442CF}" type="presParOf" srcId="{E532329E-3E3B-46CF-B799-F93BB69D11F4}" destId="{FD161EF4-5A68-44DD-9790-19983C86B03E}" srcOrd="1" destOrd="0" presId="urn:microsoft.com/office/officeart/2005/8/layout/orgChart1"/>
    <dgm:cxn modelId="{9DC4518A-63F5-428A-B64E-273E2C18F6B1}" type="presParOf" srcId="{E532329E-3E3B-46CF-B799-F93BB69D11F4}" destId="{530A9794-4609-4231-8ACA-29F2D8237258}" srcOrd="2" destOrd="0" presId="urn:microsoft.com/office/officeart/2005/8/layout/orgChart1"/>
    <dgm:cxn modelId="{7F3EAE24-1DC8-4523-859F-6D20816D3147}" type="presParOf" srcId="{7E44B3B6-017F-4C67-B7FA-1810D2A80C0C}" destId="{C89E51F3-C55D-4C35-AB77-56921035260E}" srcOrd="2" destOrd="0" presId="urn:microsoft.com/office/officeart/2005/8/layout/orgChart1"/>
    <dgm:cxn modelId="{D4A0606C-98C8-48D6-BFD2-87A60540C036}" type="presParOf" srcId="{7E44B3B6-017F-4C67-B7FA-1810D2A80C0C}" destId="{4F5356F4-993D-4966-8F1B-9BC326E3F803}" srcOrd="3" destOrd="0" presId="urn:microsoft.com/office/officeart/2005/8/layout/orgChart1"/>
    <dgm:cxn modelId="{7440E01A-CF8F-4647-80FC-8F33C98FAA06}" type="presParOf" srcId="{4F5356F4-993D-4966-8F1B-9BC326E3F803}" destId="{184D82D1-3624-4FB9-B458-244575E0D08B}" srcOrd="0" destOrd="0" presId="urn:microsoft.com/office/officeart/2005/8/layout/orgChart1"/>
    <dgm:cxn modelId="{B8EBC3A4-0771-431F-B7AD-7166C7C88FF3}" type="presParOf" srcId="{184D82D1-3624-4FB9-B458-244575E0D08B}" destId="{474010BE-852A-4566-BCFB-12310A106687}" srcOrd="0" destOrd="0" presId="urn:microsoft.com/office/officeart/2005/8/layout/orgChart1"/>
    <dgm:cxn modelId="{88C2B33B-BBE4-4723-8EEC-8E62C966BB4F}" type="presParOf" srcId="{184D82D1-3624-4FB9-B458-244575E0D08B}" destId="{C21223F5-D4C4-4B01-B75B-5ECC019825DE}" srcOrd="1" destOrd="0" presId="urn:microsoft.com/office/officeart/2005/8/layout/orgChart1"/>
    <dgm:cxn modelId="{EB659BD1-EB9F-4986-9163-4653C0ECDCFB}" type="presParOf" srcId="{4F5356F4-993D-4966-8F1B-9BC326E3F803}" destId="{50341F53-A531-40CF-9628-FD1C9DEF7E90}" srcOrd="1" destOrd="0" presId="urn:microsoft.com/office/officeart/2005/8/layout/orgChart1"/>
    <dgm:cxn modelId="{505D704D-B2E4-45F7-A7D3-A605679E930A}" type="presParOf" srcId="{4F5356F4-993D-4966-8F1B-9BC326E3F803}" destId="{8769E564-7FD2-40C0-9240-FF9FA4E08892}" srcOrd="2" destOrd="0" presId="urn:microsoft.com/office/officeart/2005/8/layout/orgChart1"/>
    <dgm:cxn modelId="{D05E788F-1B22-44C5-ACDB-27D57E069EE3}" type="presParOf" srcId="{7E44B3B6-017F-4C67-B7FA-1810D2A80C0C}" destId="{9A0F04D9-8628-440C-8A53-D904B9AC3C70}" srcOrd="4" destOrd="0" presId="urn:microsoft.com/office/officeart/2005/8/layout/orgChart1"/>
    <dgm:cxn modelId="{87DBF048-D28D-46CE-808C-777AC7C15F76}" type="presParOf" srcId="{7E44B3B6-017F-4C67-B7FA-1810D2A80C0C}" destId="{0D70DD33-2C4C-4F5A-98E3-4EF541721AB0}" srcOrd="5" destOrd="0" presId="urn:microsoft.com/office/officeart/2005/8/layout/orgChart1"/>
    <dgm:cxn modelId="{D44E896F-D748-4C62-8507-0C9FEF3B9348}" type="presParOf" srcId="{0D70DD33-2C4C-4F5A-98E3-4EF541721AB0}" destId="{97AE9F79-CC74-49EF-9371-F28A18B0F801}" srcOrd="0" destOrd="0" presId="urn:microsoft.com/office/officeart/2005/8/layout/orgChart1"/>
    <dgm:cxn modelId="{E7A0782C-1638-4FCC-8E71-0E978200B688}" type="presParOf" srcId="{97AE9F79-CC74-49EF-9371-F28A18B0F801}" destId="{C714BF64-2C1C-4215-9FF5-ED9AE41271E0}" srcOrd="0" destOrd="0" presId="urn:microsoft.com/office/officeart/2005/8/layout/orgChart1"/>
    <dgm:cxn modelId="{C52CA14B-1F5D-4251-9013-0F70BD34BB45}" type="presParOf" srcId="{97AE9F79-CC74-49EF-9371-F28A18B0F801}" destId="{69DADC79-0D9A-4D75-9248-97709451494E}" srcOrd="1" destOrd="0" presId="urn:microsoft.com/office/officeart/2005/8/layout/orgChart1"/>
    <dgm:cxn modelId="{FD235D7B-3488-4E59-B49F-F18D6E7D3CE6}" type="presParOf" srcId="{0D70DD33-2C4C-4F5A-98E3-4EF541721AB0}" destId="{D6E6CB28-D390-414D-8D70-7E68DC3C3A47}" srcOrd="1" destOrd="0" presId="urn:microsoft.com/office/officeart/2005/8/layout/orgChart1"/>
    <dgm:cxn modelId="{D5A9EAE9-F954-4DA3-9014-0B7243940E1C}" type="presParOf" srcId="{0D70DD33-2C4C-4F5A-98E3-4EF541721AB0}" destId="{23E1B2AA-B62B-484F-8C93-C276D552D0B0}" srcOrd="2" destOrd="0" presId="urn:microsoft.com/office/officeart/2005/8/layout/orgChart1"/>
    <dgm:cxn modelId="{206C24A1-1C75-43A2-B000-755CF1723955}" type="presParOf" srcId="{0DBEF9E1-D11B-4B0C-930D-259A9F2F209D}" destId="{0262DB55-5021-4B18-98C4-59824C4DA0D7}" srcOrd="2" destOrd="0" presId="urn:microsoft.com/office/officeart/2005/8/layout/orgChart1"/>
    <dgm:cxn modelId="{89B761D7-241D-48CC-BE33-964617886121}" type="presParOf" srcId="{8905DEF2-82E0-45E6-BE8B-48FE08224E50}" destId="{FA840945-F0F1-48D3-AEB9-674FC07C5A95}" srcOrd="2" destOrd="0" presId="urn:microsoft.com/office/officeart/2005/8/layout/orgChart1"/>
    <dgm:cxn modelId="{3EB801F0-3BB8-437E-97E0-ACF7166F72FA}" type="presParOf" srcId="{FA840945-F0F1-48D3-AEB9-674FC07C5A95}" destId="{17D6C4F9-1C37-4EFF-9584-13F83780C2EE}" srcOrd="0" destOrd="0" presId="urn:microsoft.com/office/officeart/2005/8/layout/orgChart1"/>
    <dgm:cxn modelId="{15380785-8A76-4E2C-B18D-5C9E8ABD87F6}" type="presParOf" srcId="{FA840945-F0F1-48D3-AEB9-674FC07C5A95}" destId="{57F68006-AE82-4105-A24E-F46F401C4C76}" srcOrd="1" destOrd="0" presId="urn:microsoft.com/office/officeart/2005/8/layout/orgChart1"/>
    <dgm:cxn modelId="{225A3C32-FA11-4E94-AB2F-75EB4DF49E14}" type="presParOf" srcId="{57F68006-AE82-4105-A24E-F46F401C4C76}" destId="{51E5A964-587E-434C-B9D6-79C0AE84F0B0}" srcOrd="0" destOrd="0" presId="urn:microsoft.com/office/officeart/2005/8/layout/orgChart1"/>
    <dgm:cxn modelId="{4B2467F2-B96A-4734-A1B9-970EEEC38BB8}" type="presParOf" srcId="{51E5A964-587E-434C-B9D6-79C0AE84F0B0}" destId="{451EE919-AB5D-42F9-84B4-F0498500E063}" srcOrd="0" destOrd="0" presId="urn:microsoft.com/office/officeart/2005/8/layout/orgChart1"/>
    <dgm:cxn modelId="{EDF440A6-A6DE-414C-A9A9-B1E79A877AAF}" type="presParOf" srcId="{51E5A964-587E-434C-B9D6-79C0AE84F0B0}" destId="{A4F3071B-8D95-4A92-ABD5-A07580609A18}" srcOrd="1" destOrd="0" presId="urn:microsoft.com/office/officeart/2005/8/layout/orgChart1"/>
    <dgm:cxn modelId="{A0E3D286-62C6-407F-BAA9-CDE9AD92A4FB}" type="presParOf" srcId="{57F68006-AE82-4105-A24E-F46F401C4C76}" destId="{065B3047-2D51-425A-8863-7DDA38A30314}" srcOrd="1" destOrd="0" presId="urn:microsoft.com/office/officeart/2005/8/layout/orgChart1"/>
    <dgm:cxn modelId="{CC8CEB21-CB2D-4A01-A84C-8EB2B05B3AAA}" type="presParOf" srcId="{57F68006-AE82-4105-A24E-F46F401C4C76}" destId="{73B2D5D4-E414-4C9A-87D2-28C14F721759}" srcOrd="2" destOrd="0" presId="urn:microsoft.com/office/officeart/2005/8/layout/orgChart1"/>
    <dgm:cxn modelId="{B0DDAF62-FA63-4390-B645-66B5DCFC9B25}" type="presParOf" srcId="{E7CF3727-770C-4DCF-BF44-C5C966B8742E}" destId="{DF853715-4A00-4169-B7E8-7C8E098E800F}" srcOrd="2" destOrd="0" presId="urn:microsoft.com/office/officeart/2005/8/layout/orgChart1"/>
    <dgm:cxn modelId="{42B0DEDA-5613-4188-B5BF-60D7511F8073}" type="presParOf" srcId="{DF853715-4A00-4169-B7E8-7C8E098E800F}" destId="{F784B63B-08F4-4F59-9BC5-0A96A0FF76B5}" srcOrd="0" destOrd="0" presId="urn:microsoft.com/office/officeart/2005/8/layout/orgChart1"/>
    <dgm:cxn modelId="{066DA290-6A21-40DD-A399-AE770D1006B7}" type="presParOf" srcId="{DF853715-4A00-4169-B7E8-7C8E098E800F}" destId="{B07ADEAD-6D61-42DD-B458-B7FD45DF6D76}" srcOrd="1" destOrd="0" presId="urn:microsoft.com/office/officeart/2005/8/layout/orgChart1"/>
    <dgm:cxn modelId="{DC258441-B6B5-4B88-A799-4E241ACDFC6C}" type="presParOf" srcId="{B07ADEAD-6D61-42DD-B458-B7FD45DF6D76}" destId="{947A23DF-2C8D-47F0-81E5-37F4290DE907}" srcOrd="0" destOrd="0" presId="urn:microsoft.com/office/officeart/2005/8/layout/orgChart1"/>
    <dgm:cxn modelId="{00668841-354C-4CC7-B791-5D131945EAA6}" type="presParOf" srcId="{947A23DF-2C8D-47F0-81E5-37F4290DE907}" destId="{C15C4DCB-64DC-441E-A9BE-A79D3A847379}" srcOrd="0" destOrd="0" presId="urn:microsoft.com/office/officeart/2005/8/layout/orgChart1"/>
    <dgm:cxn modelId="{E4269285-2EEE-46F1-AFEA-3F4FA07EA595}" type="presParOf" srcId="{947A23DF-2C8D-47F0-81E5-37F4290DE907}" destId="{2C6487FC-3313-408F-A3F6-6A6494BF652E}" srcOrd="1" destOrd="0" presId="urn:microsoft.com/office/officeart/2005/8/layout/orgChart1"/>
    <dgm:cxn modelId="{4E3B1DC3-3E8A-4DE8-A49B-B07D84ECE3EF}" type="presParOf" srcId="{B07ADEAD-6D61-42DD-B458-B7FD45DF6D76}" destId="{12DAE6B8-2A95-449F-8D38-F5CFAC8FA827}" srcOrd="1" destOrd="0" presId="urn:microsoft.com/office/officeart/2005/8/layout/orgChart1"/>
    <dgm:cxn modelId="{C7746DB1-AB06-4CA6-AA52-A91115897572}" type="presParOf" srcId="{B07ADEAD-6D61-42DD-B458-B7FD45DF6D76}" destId="{376E662C-2C02-4EEC-A610-D0A3249102D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84B63B-08F4-4F59-9BC5-0A96A0FF76B5}">
      <dsp:nvSpPr>
        <dsp:cNvPr id="0" name=""/>
        <dsp:cNvSpPr/>
      </dsp:nvSpPr>
      <dsp:spPr>
        <a:xfrm>
          <a:off x="2400300" y="475063"/>
          <a:ext cx="99372" cy="3374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7469"/>
              </a:lnTo>
              <a:lnTo>
                <a:pt x="99372" y="3374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D6C4F9-1C37-4EFF-9584-13F83780C2EE}">
      <dsp:nvSpPr>
        <dsp:cNvPr id="0" name=""/>
        <dsp:cNvSpPr/>
      </dsp:nvSpPr>
      <dsp:spPr>
        <a:xfrm>
          <a:off x="2400300" y="1818962"/>
          <a:ext cx="158087" cy="2787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8745"/>
              </a:lnTo>
              <a:lnTo>
                <a:pt x="158087" y="27874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0F04D9-8628-440C-8A53-D904B9AC3C70}">
      <dsp:nvSpPr>
        <dsp:cNvPr id="0" name=""/>
        <dsp:cNvSpPr/>
      </dsp:nvSpPr>
      <dsp:spPr>
        <a:xfrm>
          <a:off x="1255147" y="3162860"/>
          <a:ext cx="1145152" cy="198745"/>
        </a:xfrm>
        <a:custGeom>
          <a:avLst/>
          <a:gdLst/>
          <a:ahLst/>
          <a:cxnLst/>
          <a:rect l="0" t="0" r="0" b="0"/>
          <a:pathLst>
            <a:path>
              <a:moveTo>
                <a:pt x="1145152" y="0"/>
              </a:moveTo>
              <a:lnTo>
                <a:pt x="1145152" y="99372"/>
              </a:lnTo>
              <a:lnTo>
                <a:pt x="0" y="99372"/>
              </a:lnTo>
              <a:lnTo>
                <a:pt x="0" y="19874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9E51F3-C55D-4C35-AB77-56921035260E}">
      <dsp:nvSpPr>
        <dsp:cNvPr id="0" name=""/>
        <dsp:cNvSpPr/>
      </dsp:nvSpPr>
      <dsp:spPr>
        <a:xfrm>
          <a:off x="2354580" y="3162860"/>
          <a:ext cx="91440" cy="19874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874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432E39-6B87-4320-AEF1-E2F90301C395}">
      <dsp:nvSpPr>
        <dsp:cNvPr id="0" name=""/>
        <dsp:cNvSpPr/>
      </dsp:nvSpPr>
      <dsp:spPr>
        <a:xfrm>
          <a:off x="2400300" y="3162860"/>
          <a:ext cx="1157863" cy="2006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1232"/>
              </a:lnTo>
              <a:lnTo>
                <a:pt x="1157863" y="101232"/>
              </a:lnTo>
              <a:lnTo>
                <a:pt x="1157863" y="20060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099A9D-F8D1-4C3A-9048-761C25BE8798}">
      <dsp:nvSpPr>
        <dsp:cNvPr id="0" name=""/>
        <dsp:cNvSpPr/>
      </dsp:nvSpPr>
      <dsp:spPr>
        <a:xfrm>
          <a:off x="2354580" y="1818962"/>
          <a:ext cx="91440" cy="87069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7069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AEB8CD-3EE4-46D7-B39F-49FA61C2C0FD}">
      <dsp:nvSpPr>
        <dsp:cNvPr id="0" name=""/>
        <dsp:cNvSpPr/>
      </dsp:nvSpPr>
      <dsp:spPr>
        <a:xfrm>
          <a:off x="2354580" y="475063"/>
          <a:ext cx="91440" cy="87069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7069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C9FFDF-0D36-41F0-B6CA-C970EADFC58A}">
      <dsp:nvSpPr>
        <dsp:cNvPr id="0" name=""/>
        <dsp:cNvSpPr/>
      </dsp:nvSpPr>
      <dsp:spPr>
        <a:xfrm>
          <a:off x="1927096" y="1860"/>
          <a:ext cx="946407" cy="473203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 baseline="0">
              <a:solidFill>
                <a:srgbClr val="C00000"/>
              </a:solidFill>
            </a:rPr>
            <a:t>DÉU</a:t>
          </a:r>
        </a:p>
      </dsp:txBody>
      <dsp:txXfrm>
        <a:off x="1927096" y="1860"/>
        <a:ext cx="946407" cy="473203"/>
      </dsp:txXfrm>
    </dsp:sp>
    <dsp:sp modelId="{E9001E51-C614-44A5-ADB1-ED5C58D4AE31}">
      <dsp:nvSpPr>
        <dsp:cNvPr id="0" name=""/>
        <dsp:cNvSpPr/>
      </dsp:nvSpPr>
      <dsp:spPr>
        <a:xfrm>
          <a:off x="1927096" y="1345758"/>
          <a:ext cx="946407" cy="473203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>
              <a:solidFill>
                <a:srgbClr val="002060"/>
              </a:solidFill>
            </a:rPr>
            <a:t>CREACIÓ</a:t>
          </a:r>
        </a:p>
      </dsp:txBody>
      <dsp:txXfrm>
        <a:off x="1927096" y="1345758"/>
        <a:ext cx="946407" cy="473203"/>
      </dsp:txXfrm>
    </dsp:sp>
    <dsp:sp modelId="{48DFD3DC-2001-495F-BC24-AAC8A9CF53D3}">
      <dsp:nvSpPr>
        <dsp:cNvPr id="0" name=""/>
        <dsp:cNvSpPr/>
      </dsp:nvSpPr>
      <dsp:spPr>
        <a:xfrm>
          <a:off x="1927096" y="2689656"/>
          <a:ext cx="946407" cy="473203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>
              <a:solidFill>
                <a:srgbClr val="002060"/>
              </a:solidFill>
            </a:rPr>
            <a:t>PERSONES</a:t>
          </a:r>
        </a:p>
      </dsp:txBody>
      <dsp:txXfrm>
        <a:off x="1927096" y="2689656"/>
        <a:ext cx="946407" cy="473203"/>
      </dsp:txXfrm>
    </dsp:sp>
    <dsp:sp modelId="{898F42B8-DFA8-49FB-AFB8-E900604B2F24}">
      <dsp:nvSpPr>
        <dsp:cNvPr id="0" name=""/>
        <dsp:cNvSpPr/>
      </dsp:nvSpPr>
      <dsp:spPr>
        <a:xfrm>
          <a:off x="3084959" y="3363466"/>
          <a:ext cx="946407" cy="473203"/>
        </a:xfrm>
        <a:prstGeom prst="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>
              <a:solidFill>
                <a:srgbClr val="002060"/>
              </a:solidFill>
            </a:rPr>
            <a:t>CUIDEM</a:t>
          </a:r>
        </a:p>
      </dsp:txBody>
      <dsp:txXfrm>
        <a:off x="3084959" y="3363466"/>
        <a:ext cx="946407" cy="473203"/>
      </dsp:txXfrm>
    </dsp:sp>
    <dsp:sp modelId="{474010BE-852A-4566-BCFB-12310A106687}">
      <dsp:nvSpPr>
        <dsp:cNvPr id="0" name=""/>
        <dsp:cNvSpPr/>
      </dsp:nvSpPr>
      <dsp:spPr>
        <a:xfrm>
          <a:off x="1927096" y="3361606"/>
          <a:ext cx="946407" cy="473203"/>
        </a:xfrm>
        <a:prstGeom prst="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 baseline="0">
              <a:solidFill>
                <a:srgbClr val="002060"/>
              </a:solidFill>
            </a:rPr>
            <a:t>DONEM</a:t>
          </a:r>
          <a:r>
            <a:rPr lang="es-ES" sz="1300" kern="1200">
              <a:solidFill>
                <a:srgbClr val="002060"/>
              </a:solidFill>
            </a:rPr>
            <a:t> </a:t>
          </a:r>
          <a:r>
            <a:rPr lang="es-ES" sz="1300" kern="1200" baseline="0">
              <a:solidFill>
                <a:srgbClr val="002060"/>
              </a:solidFill>
            </a:rPr>
            <a:t>GRÀCIES</a:t>
          </a:r>
        </a:p>
      </dsp:txBody>
      <dsp:txXfrm>
        <a:off x="1927096" y="3361606"/>
        <a:ext cx="946407" cy="473203"/>
      </dsp:txXfrm>
    </dsp:sp>
    <dsp:sp modelId="{C714BF64-2C1C-4215-9FF5-ED9AE41271E0}">
      <dsp:nvSpPr>
        <dsp:cNvPr id="0" name=""/>
        <dsp:cNvSpPr/>
      </dsp:nvSpPr>
      <dsp:spPr>
        <a:xfrm>
          <a:off x="781943" y="3361606"/>
          <a:ext cx="946407" cy="473203"/>
        </a:xfrm>
        <a:prstGeom prst="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>
              <a:solidFill>
                <a:srgbClr val="002060"/>
              </a:solidFill>
            </a:rPr>
            <a:t>ADMIREM</a:t>
          </a:r>
        </a:p>
      </dsp:txBody>
      <dsp:txXfrm>
        <a:off x="781943" y="3361606"/>
        <a:ext cx="946407" cy="473203"/>
      </dsp:txXfrm>
    </dsp:sp>
    <dsp:sp modelId="{451EE919-AB5D-42F9-84B4-F0498500E063}">
      <dsp:nvSpPr>
        <dsp:cNvPr id="0" name=""/>
        <dsp:cNvSpPr/>
      </dsp:nvSpPr>
      <dsp:spPr>
        <a:xfrm rot="10800000" flipV="1">
          <a:off x="2558387" y="1952606"/>
          <a:ext cx="946407" cy="290201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 baseline="0">
              <a:solidFill>
                <a:sysClr val="windowText" lastClr="000000"/>
              </a:solidFill>
            </a:rPr>
            <a:t>A  LES</a:t>
          </a:r>
        </a:p>
      </dsp:txBody>
      <dsp:txXfrm rot="-10800000">
        <a:off x="2558387" y="1952606"/>
        <a:ext cx="946407" cy="290201"/>
      </dsp:txXfrm>
    </dsp:sp>
    <dsp:sp modelId="{C15C4DCB-64DC-441E-A9BE-A79D3A847379}">
      <dsp:nvSpPr>
        <dsp:cNvPr id="0" name=""/>
        <dsp:cNvSpPr/>
      </dsp:nvSpPr>
      <dsp:spPr>
        <a:xfrm>
          <a:off x="2499672" y="703479"/>
          <a:ext cx="946407" cy="218109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 baseline="0">
              <a:solidFill>
                <a:schemeClr val="tx1"/>
              </a:solidFill>
            </a:rPr>
            <a:t>REGALA UNA</a:t>
          </a:r>
        </a:p>
      </dsp:txBody>
      <dsp:txXfrm>
        <a:off x="2499672" y="703479"/>
        <a:ext cx="946407" cy="2181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A5C47-EB13-4AE2-87D6-6D31E4C8E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186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SEBI</dc:creator>
  <cp:keywords/>
  <dc:description/>
  <cp:lastModifiedBy>SEBI</cp:lastModifiedBy>
  <cp:revision>4</cp:revision>
  <dcterms:created xsi:type="dcterms:W3CDTF">2020-04-09T10:19:00Z</dcterms:created>
  <dcterms:modified xsi:type="dcterms:W3CDTF">2020-04-12T12:30:00Z</dcterms:modified>
</cp:coreProperties>
</file>